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r w:rsidRPr="005A595C">
        <w:rPr>
          <w:rFonts w:ascii="Times New Roman" w:eastAsia="Times New Roman" w:hAnsi="Times New Roman" w:cs="Times New Roman"/>
          <w:b/>
          <w:kern w:val="36"/>
          <w:sz w:val="28"/>
          <w:szCs w:val="28"/>
          <w:lang w:eastAsia="ru-RU"/>
        </w:rPr>
        <w:t>Муниципальное казенное образовательное учреждение дополнительного образования «ДОМ детского творчества» станицы Атаманской  муниципального образования Павловский район</w:t>
      </w: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48"/>
          <w:szCs w:val="48"/>
          <w:lang w:eastAsia="ru-RU"/>
        </w:rPr>
      </w:pPr>
      <w:r w:rsidRPr="005A595C">
        <w:rPr>
          <w:rFonts w:ascii="Times New Roman" w:eastAsia="Times New Roman" w:hAnsi="Times New Roman" w:cs="Times New Roman"/>
          <w:b/>
          <w:kern w:val="36"/>
          <w:sz w:val="48"/>
          <w:szCs w:val="48"/>
          <w:lang w:eastAsia="ru-RU"/>
        </w:rPr>
        <w:t>Коррекционная работа на занятиях ОДО «Весёлая грамматика» как средство повышения качества знаний и умений учащихся с ООП</w:t>
      </w: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48"/>
          <w:szCs w:val="4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48"/>
          <w:szCs w:val="4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48"/>
          <w:szCs w:val="4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48"/>
          <w:szCs w:val="4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48"/>
          <w:szCs w:val="4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48"/>
          <w:szCs w:val="4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48"/>
          <w:szCs w:val="4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48"/>
          <w:szCs w:val="4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48"/>
          <w:szCs w:val="4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48"/>
          <w:szCs w:val="48"/>
          <w:lang w:eastAsia="ru-RU"/>
        </w:rPr>
      </w:pPr>
    </w:p>
    <w:p w:rsid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ind w:firstLine="5670"/>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 xml:space="preserve">Подготовила педагог </w:t>
      </w:r>
      <w:proofErr w:type="gramStart"/>
      <w:r>
        <w:rPr>
          <w:rFonts w:ascii="Times New Roman" w:eastAsia="Times New Roman" w:hAnsi="Times New Roman" w:cs="Times New Roman"/>
          <w:b/>
          <w:kern w:val="36"/>
          <w:sz w:val="28"/>
          <w:szCs w:val="28"/>
          <w:lang w:eastAsia="ru-RU"/>
        </w:rPr>
        <w:t>ДО</w:t>
      </w:r>
      <w:proofErr w:type="gramEnd"/>
    </w:p>
    <w:p w:rsidR="005A595C" w:rsidRDefault="005A595C" w:rsidP="005A595C">
      <w:pPr>
        <w:shd w:val="clear" w:color="auto" w:fill="FFFFFF"/>
        <w:spacing w:after="0" w:line="240" w:lineRule="auto"/>
        <w:ind w:firstLine="5670"/>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Шкуринская Т.В.</w:t>
      </w:r>
    </w:p>
    <w:p w:rsidR="005A595C" w:rsidRDefault="005A595C" w:rsidP="005A595C">
      <w:pPr>
        <w:shd w:val="clear" w:color="auto" w:fill="FFFFFF"/>
        <w:spacing w:after="0" w:line="240" w:lineRule="auto"/>
        <w:ind w:firstLine="5670"/>
        <w:outlineLvl w:val="0"/>
        <w:rPr>
          <w:rFonts w:ascii="Times New Roman" w:eastAsia="Times New Roman" w:hAnsi="Times New Roman" w:cs="Times New Roman"/>
          <w:b/>
          <w:kern w:val="36"/>
          <w:sz w:val="28"/>
          <w:szCs w:val="28"/>
          <w:lang w:eastAsia="ru-RU"/>
        </w:rPr>
      </w:pPr>
    </w:p>
    <w:p w:rsidR="005A595C" w:rsidRDefault="005A595C" w:rsidP="005A595C">
      <w:pPr>
        <w:shd w:val="clear" w:color="auto" w:fill="FFFFFF"/>
        <w:spacing w:after="0" w:line="240" w:lineRule="auto"/>
        <w:ind w:firstLine="5670"/>
        <w:outlineLvl w:val="0"/>
        <w:rPr>
          <w:rFonts w:ascii="Times New Roman" w:eastAsia="Times New Roman" w:hAnsi="Times New Roman" w:cs="Times New Roman"/>
          <w:b/>
          <w:kern w:val="36"/>
          <w:sz w:val="28"/>
          <w:szCs w:val="28"/>
          <w:lang w:eastAsia="ru-RU"/>
        </w:rPr>
      </w:pPr>
    </w:p>
    <w:p w:rsidR="005A595C" w:rsidRP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2019 год</w:t>
      </w:r>
    </w:p>
    <w:p w:rsidR="005A595C" w:rsidRPr="005A595C" w:rsidRDefault="005A595C" w:rsidP="005A595C">
      <w:pPr>
        <w:shd w:val="clear" w:color="auto" w:fill="FFFFFF"/>
        <w:spacing w:after="0" w:line="240" w:lineRule="auto"/>
        <w:jc w:val="center"/>
        <w:outlineLvl w:val="0"/>
        <w:rPr>
          <w:rFonts w:ascii="Times New Roman" w:eastAsia="Times New Roman" w:hAnsi="Times New Roman" w:cs="Times New Roman"/>
          <w:b/>
          <w:kern w:val="36"/>
          <w:sz w:val="48"/>
          <w:szCs w:val="48"/>
          <w:lang w:eastAsia="ru-RU"/>
        </w:rPr>
      </w:pPr>
    </w:p>
    <w:p w:rsidR="00E547BD" w:rsidRPr="008B54B4" w:rsidRDefault="00E547BD" w:rsidP="006E52E2">
      <w:pPr>
        <w:shd w:val="clear" w:color="auto" w:fill="FFFFFF"/>
        <w:spacing w:after="0" w:line="240" w:lineRule="auto"/>
        <w:jc w:val="both"/>
        <w:outlineLvl w:val="0"/>
        <w:rPr>
          <w:rFonts w:ascii="Times New Roman" w:eastAsia="Times New Roman" w:hAnsi="Times New Roman" w:cs="Times New Roman"/>
          <w:b/>
          <w:kern w:val="36"/>
          <w:sz w:val="32"/>
          <w:szCs w:val="32"/>
          <w:lang w:eastAsia="ru-RU"/>
        </w:rPr>
      </w:pPr>
      <w:r w:rsidRPr="008B54B4">
        <w:rPr>
          <w:rFonts w:ascii="Times New Roman" w:eastAsia="Times New Roman" w:hAnsi="Times New Roman" w:cs="Times New Roman"/>
          <w:b/>
          <w:kern w:val="36"/>
          <w:sz w:val="32"/>
          <w:szCs w:val="32"/>
          <w:lang w:eastAsia="ru-RU"/>
        </w:rPr>
        <w:lastRenderedPageBreak/>
        <w:t>Коррекционная работа на занятиях ОДО «Весёлая грамматика» как средство повышения качества знаний и умений учащихся с ООП.</w:t>
      </w:r>
    </w:p>
    <w:p w:rsidR="00E547BD" w:rsidRPr="008B54B4" w:rsidRDefault="00E547BD" w:rsidP="00ED7255">
      <w:pPr>
        <w:shd w:val="clear" w:color="auto" w:fill="FFFFFF"/>
        <w:spacing w:after="0" w:line="240" w:lineRule="auto"/>
        <w:jc w:val="both"/>
        <w:outlineLvl w:val="0"/>
        <w:rPr>
          <w:rFonts w:ascii="Times New Roman" w:eastAsia="Times New Roman" w:hAnsi="Times New Roman" w:cs="Times New Roman"/>
          <w:kern w:val="36"/>
          <w:sz w:val="28"/>
          <w:szCs w:val="28"/>
          <w:lang w:eastAsia="ru-RU"/>
        </w:rPr>
      </w:pPr>
    </w:p>
    <w:p w:rsidR="005A595C" w:rsidRPr="005A595C" w:rsidRDefault="005A595C" w:rsidP="00ED7255">
      <w:pPr>
        <w:shd w:val="clear" w:color="auto" w:fill="FFFFFF"/>
        <w:spacing w:after="0" w:line="240" w:lineRule="auto"/>
        <w:ind w:firstLine="1134"/>
        <w:rPr>
          <w:rFonts w:ascii="Times New Roman" w:eastAsia="Times New Roman" w:hAnsi="Times New Roman" w:cs="Times New Roman"/>
          <w:sz w:val="28"/>
          <w:szCs w:val="28"/>
          <w:lang w:eastAsia="ru-RU"/>
        </w:rPr>
      </w:pPr>
      <w:r w:rsidRPr="005A595C">
        <w:rPr>
          <w:rFonts w:ascii="Times New Roman" w:eastAsia="Times New Roman" w:hAnsi="Times New Roman" w:cs="Times New Roman"/>
          <w:sz w:val="28"/>
          <w:szCs w:val="28"/>
          <w:lang w:eastAsia="ru-RU"/>
        </w:rPr>
        <w:t>В современных условиях дополнительное образование является</w:t>
      </w:r>
    </w:p>
    <w:p w:rsidR="005A595C" w:rsidRPr="005A595C" w:rsidRDefault="005A595C" w:rsidP="00ED7255">
      <w:pPr>
        <w:shd w:val="clear" w:color="auto" w:fill="FFFFFF"/>
        <w:spacing w:after="0" w:line="240" w:lineRule="auto"/>
        <w:rPr>
          <w:rFonts w:ascii="Times New Roman" w:eastAsia="Times New Roman" w:hAnsi="Times New Roman" w:cs="Times New Roman"/>
          <w:sz w:val="28"/>
          <w:szCs w:val="28"/>
          <w:lang w:eastAsia="ru-RU"/>
        </w:rPr>
      </w:pPr>
      <w:r w:rsidRPr="005A595C">
        <w:rPr>
          <w:rFonts w:ascii="Times New Roman" w:eastAsia="Times New Roman" w:hAnsi="Times New Roman" w:cs="Times New Roman"/>
          <w:sz w:val="28"/>
          <w:szCs w:val="28"/>
          <w:lang w:eastAsia="ru-RU"/>
        </w:rPr>
        <w:t>полноправным партнером общего образования. Оно способствует развитию</w:t>
      </w:r>
      <w:r>
        <w:rPr>
          <w:rFonts w:ascii="Times New Roman" w:eastAsia="Times New Roman" w:hAnsi="Times New Roman" w:cs="Times New Roman"/>
          <w:sz w:val="28"/>
          <w:szCs w:val="28"/>
          <w:lang w:eastAsia="ru-RU"/>
        </w:rPr>
        <w:t xml:space="preserve">  </w:t>
      </w:r>
      <w:r w:rsidR="00ED7255">
        <w:rPr>
          <w:rFonts w:ascii="Times New Roman" w:eastAsia="Times New Roman" w:hAnsi="Times New Roman" w:cs="Times New Roman"/>
          <w:sz w:val="28"/>
          <w:szCs w:val="28"/>
          <w:lang w:eastAsia="ru-RU"/>
        </w:rPr>
        <w:t xml:space="preserve">   </w:t>
      </w:r>
      <w:r w:rsidRPr="005A595C">
        <w:rPr>
          <w:rFonts w:ascii="Times New Roman" w:eastAsia="Times New Roman" w:hAnsi="Times New Roman" w:cs="Times New Roman"/>
          <w:sz w:val="28"/>
          <w:szCs w:val="28"/>
          <w:lang w:eastAsia="ru-RU"/>
        </w:rPr>
        <w:t>познавательных интересов и творческих способностей детей,</w:t>
      </w:r>
    </w:p>
    <w:p w:rsidR="005A595C" w:rsidRPr="005A595C" w:rsidRDefault="005A595C" w:rsidP="00ED7255">
      <w:pPr>
        <w:shd w:val="clear" w:color="auto" w:fill="FFFFFF"/>
        <w:spacing w:after="0" w:line="240" w:lineRule="auto"/>
        <w:rPr>
          <w:rFonts w:ascii="Times New Roman" w:eastAsia="Times New Roman" w:hAnsi="Times New Roman" w:cs="Times New Roman"/>
          <w:sz w:val="28"/>
          <w:szCs w:val="28"/>
          <w:lang w:eastAsia="ru-RU"/>
        </w:rPr>
      </w:pPr>
      <w:r w:rsidRPr="005A595C">
        <w:rPr>
          <w:rFonts w:ascii="Times New Roman" w:eastAsia="Times New Roman" w:hAnsi="Times New Roman" w:cs="Times New Roman"/>
          <w:sz w:val="28"/>
          <w:szCs w:val="28"/>
          <w:lang w:eastAsia="ru-RU"/>
        </w:rPr>
        <w:t xml:space="preserve">удовлетворению их индивидуальных потребностей в </w:t>
      </w:r>
      <w:proofErr w:type="gramStart"/>
      <w:r w:rsidRPr="005A595C">
        <w:rPr>
          <w:rFonts w:ascii="Times New Roman" w:eastAsia="Times New Roman" w:hAnsi="Times New Roman" w:cs="Times New Roman"/>
          <w:sz w:val="28"/>
          <w:szCs w:val="28"/>
          <w:lang w:eastAsia="ru-RU"/>
        </w:rPr>
        <w:t>интеллектуальном</w:t>
      </w:r>
      <w:proofErr w:type="gramEnd"/>
      <w:r w:rsidRPr="005A595C">
        <w:rPr>
          <w:rFonts w:ascii="Times New Roman" w:eastAsia="Times New Roman" w:hAnsi="Times New Roman" w:cs="Times New Roman"/>
          <w:sz w:val="28"/>
          <w:szCs w:val="28"/>
          <w:lang w:eastAsia="ru-RU"/>
        </w:rPr>
        <w:t>,</w:t>
      </w:r>
    </w:p>
    <w:p w:rsidR="005A595C" w:rsidRPr="005A595C" w:rsidRDefault="005A595C" w:rsidP="00ED7255">
      <w:pPr>
        <w:shd w:val="clear" w:color="auto" w:fill="FFFFFF"/>
        <w:spacing w:after="0" w:line="240" w:lineRule="auto"/>
        <w:rPr>
          <w:rFonts w:ascii="Times New Roman" w:eastAsia="Times New Roman" w:hAnsi="Times New Roman" w:cs="Times New Roman"/>
          <w:sz w:val="28"/>
          <w:szCs w:val="28"/>
          <w:lang w:eastAsia="ru-RU"/>
        </w:rPr>
      </w:pPr>
      <w:r w:rsidRPr="005A595C">
        <w:rPr>
          <w:rFonts w:ascii="Times New Roman" w:eastAsia="Times New Roman" w:hAnsi="Times New Roman" w:cs="Times New Roman"/>
          <w:sz w:val="28"/>
          <w:szCs w:val="28"/>
          <w:lang w:eastAsia="ru-RU"/>
        </w:rPr>
        <w:t xml:space="preserve">нравственном, физическом </w:t>
      </w:r>
      <w:proofErr w:type="gramStart"/>
      <w:r w:rsidRPr="005A595C">
        <w:rPr>
          <w:rFonts w:ascii="Times New Roman" w:eastAsia="Times New Roman" w:hAnsi="Times New Roman" w:cs="Times New Roman"/>
          <w:sz w:val="28"/>
          <w:szCs w:val="28"/>
          <w:lang w:eastAsia="ru-RU"/>
        </w:rPr>
        <w:t>совершенствовании</w:t>
      </w:r>
      <w:proofErr w:type="gramEnd"/>
      <w:r w:rsidRPr="005A595C">
        <w:rPr>
          <w:rFonts w:ascii="Times New Roman" w:eastAsia="Times New Roman" w:hAnsi="Times New Roman" w:cs="Times New Roman"/>
          <w:sz w:val="28"/>
          <w:szCs w:val="28"/>
          <w:lang w:eastAsia="ru-RU"/>
        </w:rPr>
        <w:t>; выступает гарантом</w:t>
      </w:r>
    </w:p>
    <w:p w:rsidR="005A595C" w:rsidRPr="005A595C" w:rsidRDefault="005A595C" w:rsidP="00ED7255">
      <w:pPr>
        <w:shd w:val="clear" w:color="auto" w:fill="FFFFFF"/>
        <w:spacing w:after="0" w:line="240" w:lineRule="auto"/>
        <w:rPr>
          <w:rFonts w:ascii="Times New Roman" w:eastAsia="Times New Roman" w:hAnsi="Times New Roman" w:cs="Times New Roman"/>
          <w:sz w:val="28"/>
          <w:szCs w:val="28"/>
          <w:lang w:eastAsia="ru-RU"/>
        </w:rPr>
      </w:pPr>
      <w:r w:rsidRPr="005A595C">
        <w:rPr>
          <w:rFonts w:ascii="Times New Roman" w:eastAsia="Times New Roman" w:hAnsi="Times New Roman" w:cs="Times New Roman"/>
          <w:sz w:val="28"/>
          <w:szCs w:val="28"/>
          <w:lang w:eastAsia="ru-RU"/>
        </w:rPr>
        <w:t>поддержки одарённых детей, детей с ограниченными возможностями</w:t>
      </w:r>
    </w:p>
    <w:p w:rsidR="005A595C" w:rsidRPr="005A595C" w:rsidRDefault="005A595C" w:rsidP="00ED7255">
      <w:pPr>
        <w:shd w:val="clear" w:color="auto" w:fill="FFFFFF"/>
        <w:spacing w:after="0" w:line="240" w:lineRule="auto"/>
        <w:rPr>
          <w:rFonts w:ascii="Times New Roman" w:eastAsia="Times New Roman" w:hAnsi="Times New Roman" w:cs="Times New Roman"/>
          <w:sz w:val="28"/>
          <w:szCs w:val="28"/>
          <w:lang w:eastAsia="ru-RU"/>
        </w:rPr>
      </w:pPr>
      <w:r w:rsidRPr="005A595C">
        <w:rPr>
          <w:rFonts w:ascii="Times New Roman" w:eastAsia="Times New Roman" w:hAnsi="Times New Roman" w:cs="Times New Roman"/>
          <w:sz w:val="28"/>
          <w:szCs w:val="28"/>
          <w:lang w:eastAsia="ru-RU"/>
        </w:rPr>
        <w:t>здоровья и детей, находящихся в трудной жизненной ситуации.</w:t>
      </w:r>
    </w:p>
    <w:p w:rsidR="005A595C" w:rsidRPr="005A595C" w:rsidRDefault="005A595C" w:rsidP="00ED7255">
      <w:pPr>
        <w:shd w:val="clear" w:color="auto" w:fill="FFFFFF"/>
        <w:spacing w:after="0" w:line="240" w:lineRule="auto"/>
        <w:ind w:firstLine="1134"/>
        <w:jc w:val="both"/>
        <w:rPr>
          <w:rFonts w:ascii="Times New Roman" w:eastAsia="Times New Roman" w:hAnsi="Times New Roman" w:cs="Times New Roman"/>
          <w:sz w:val="28"/>
          <w:szCs w:val="28"/>
          <w:lang w:eastAsia="ru-RU"/>
        </w:rPr>
      </w:pPr>
      <w:r w:rsidRPr="005A595C">
        <w:rPr>
          <w:rFonts w:ascii="Times New Roman" w:eastAsia="Times New Roman" w:hAnsi="Times New Roman" w:cs="Times New Roman"/>
          <w:sz w:val="28"/>
          <w:szCs w:val="28"/>
          <w:lang w:eastAsia="ru-RU"/>
        </w:rPr>
        <w:t>Ценность дополнительного образования детей состоит в том, что оно</w:t>
      </w:r>
    </w:p>
    <w:p w:rsidR="004B4744" w:rsidRDefault="005A595C" w:rsidP="00ED7255">
      <w:pPr>
        <w:shd w:val="clear" w:color="auto" w:fill="FFFFFF"/>
        <w:spacing w:after="0" w:line="240" w:lineRule="auto"/>
        <w:jc w:val="both"/>
        <w:rPr>
          <w:rFonts w:ascii="Times New Roman" w:eastAsia="Times New Roman" w:hAnsi="Times New Roman" w:cs="Times New Roman"/>
          <w:sz w:val="28"/>
          <w:szCs w:val="28"/>
          <w:lang w:eastAsia="ru-RU"/>
        </w:rPr>
      </w:pPr>
      <w:r w:rsidRPr="005A595C">
        <w:rPr>
          <w:rFonts w:ascii="Times New Roman" w:eastAsia="Times New Roman" w:hAnsi="Times New Roman" w:cs="Times New Roman"/>
          <w:sz w:val="28"/>
          <w:szCs w:val="28"/>
          <w:lang w:eastAsia="ru-RU"/>
        </w:rPr>
        <w:t>усиливает вариативную составляющую общего образования, способствует</w:t>
      </w:r>
      <w:r w:rsidR="00ED7255">
        <w:rPr>
          <w:rFonts w:ascii="Times New Roman" w:eastAsia="Times New Roman" w:hAnsi="Times New Roman" w:cs="Times New Roman"/>
          <w:sz w:val="28"/>
          <w:szCs w:val="28"/>
          <w:lang w:eastAsia="ru-RU"/>
        </w:rPr>
        <w:t xml:space="preserve"> </w:t>
      </w:r>
      <w:r w:rsidRPr="005A595C">
        <w:rPr>
          <w:rFonts w:ascii="Times New Roman" w:eastAsia="Times New Roman" w:hAnsi="Times New Roman" w:cs="Times New Roman"/>
          <w:sz w:val="28"/>
          <w:szCs w:val="28"/>
          <w:lang w:eastAsia="ru-RU"/>
        </w:rPr>
        <w:t>реализации знаний и умений, стимулирует познавательную мотивацию</w:t>
      </w:r>
      <w:r w:rsidR="00ED7255">
        <w:rPr>
          <w:rFonts w:ascii="Times New Roman" w:eastAsia="Times New Roman" w:hAnsi="Times New Roman" w:cs="Times New Roman"/>
          <w:sz w:val="28"/>
          <w:szCs w:val="28"/>
          <w:lang w:eastAsia="ru-RU"/>
        </w:rPr>
        <w:t xml:space="preserve">  </w:t>
      </w:r>
      <w:r w:rsidRPr="005A595C">
        <w:rPr>
          <w:rFonts w:ascii="Times New Roman" w:eastAsia="Times New Roman" w:hAnsi="Times New Roman" w:cs="Times New Roman"/>
          <w:sz w:val="28"/>
          <w:szCs w:val="28"/>
          <w:lang w:eastAsia="ru-RU"/>
        </w:rPr>
        <w:t>обучающихся. А главное - в условиях дополнительного образования дети</w:t>
      </w:r>
      <w:r w:rsidR="00ED7255">
        <w:rPr>
          <w:rFonts w:ascii="Times New Roman" w:eastAsia="Times New Roman" w:hAnsi="Times New Roman" w:cs="Times New Roman"/>
          <w:sz w:val="28"/>
          <w:szCs w:val="28"/>
          <w:lang w:eastAsia="ru-RU"/>
        </w:rPr>
        <w:t xml:space="preserve"> </w:t>
      </w:r>
      <w:r w:rsidRPr="005A595C">
        <w:rPr>
          <w:rFonts w:ascii="Times New Roman" w:eastAsia="Times New Roman" w:hAnsi="Times New Roman" w:cs="Times New Roman"/>
          <w:sz w:val="28"/>
          <w:szCs w:val="28"/>
          <w:lang w:eastAsia="ru-RU"/>
        </w:rPr>
        <w:t>могут развивать свои потенциальные способности, адаптироваться в</w:t>
      </w:r>
      <w:r w:rsidR="00ED7255">
        <w:rPr>
          <w:rFonts w:ascii="Times New Roman" w:eastAsia="Times New Roman" w:hAnsi="Times New Roman" w:cs="Times New Roman"/>
          <w:sz w:val="28"/>
          <w:szCs w:val="28"/>
          <w:lang w:eastAsia="ru-RU"/>
        </w:rPr>
        <w:t xml:space="preserve">  </w:t>
      </w:r>
      <w:r w:rsidRPr="005A595C">
        <w:rPr>
          <w:rFonts w:ascii="Times New Roman" w:eastAsia="Times New Roman" w:hAnsi="Times New Roman" w:cs="Times New Roman"/>
          <w:sz w:val="28"/>
          <w:szCs w:val="28"/>
          <w:lang w:eastAsia="ru-RU"/>
        </w:rPr>
        <w:t>современном обществе и получают возможность полноценной организации</w:t>
      </w:r>
      <w:r w:rsidR="00ED7255">
        <w:rPr>
          <w:rFonts w:ascii="Times New Roman" w:eastAsia="Times New Roman" w:hAnsi="Times New Roman" w:cs="Times New Roman"/>
          <w:sz w:val="28"/>
          <w:szCs w:val="28"/>
          <w:lang w:eastAsia="ru-RU"/>
        </w:rPr>
        <w:t xml:space="preserve">  </w:t>
      </w:r>
      <w:r w:rsidRPr="005A595C">
        <w:rPr>
          <w:rFonts w:ascii="Times New Roman" w:eastAsia="Times New Roman" w:hAnsi="Times New Roman" w:cs="Times New Roman"/>
          <w:sz w:val="28"/>
          <w:szCs w:val="28"/>
          <w:lang w:eastAsia="ru-RU"/>
        </w:rPr>
        <w:t>свободного времени.</w:t>
      </w:r>
      <w:r w:rsidRPr="005A595C">
        <w:rPr>
          <w:rFonts w:ascii="Times New Roman" w:eastAsia="Times New Roman" w:hAnsi="Times New Roman" w:cs="Times New Roman"/>
          <w:sz w:val="28"/>
          <w:szCs w:val="28"/>
          <w:lang w:eastAsia="ru-RU"/>
        </w:rPr>
        <w:cr/>
      </w:r>
      <w:r w:rsidR="00ED7255">
        <w:rPr>
          <w:rFonts w:ascii="Times New Roman" w:eastAsia="Times New Roman" w:hAnsi="Times New Roman" w:cs="Times New Roman"/>
          <w:sz w:val="28"/>
          <w:szCs w:val="28"/>
          <w:lang w:eastAsia="ru-RU"/>
        </w:rPr>
        <w:t xml:space="preserve">               </w:t>
      </w:r>
      <w:r w:rsidR="004B4744" w:rsidRPr="008B54B4">
        <w:rPr>
          <w:rFonts w:ascii="Times New Roman" w:eastAsia="Times New Roman" w:hAnsi="Times New Roman" w:cs="Times New Roman"/>
          <w:sz w:val="28"/>
          <w:szCs w:val="28"/>
          <w:lang w:eastAsia="ru-RU"/>
        </w:rPr>
        <w:t>Одной из главных проблем, которую п</w:t>
      </w:r>
      <w:r w:rsidR="00E547BD" w:rsidRPr="008B54B4">
        <w:rPr>
          <w:rFonts w:ascii="Times New Roman" w:eastAsia="Times New Roman" w:hAnsi="Times New Roman" w:cs="Times New Roman"/>
          <w:sz w:val="28"/>
          <w:szCs w:val="28"/>
          <w:lang w:eastAsia="ru-RU"/>
        </w:rPr>
        <w:t>риходится решать педагогам,</w:t>
      </w:r>
      <w:r w:rsidR="004B4744" w:rsidRPr="008B54B4">
        <w:rPr>
          <w:rFonts w:ascii="Times New Roman" w:eastAsia="Times New Roman" w:hAnsi="Times New Roman" w:cs="Times New Roman"/>
          <w:sz w:val="28"/>
          <w:szCs w:val="28"/>
          <w:lang w:eastAsia="ru-RU"/>
        </w:rPr>
        <w:t xml:space="preserve"> </w:t>
      </w:r>
      <w:r w:rsidR="009772F4" w:rsidRPr="008B54B4">
        <w:rPr>
          <w:rFonts w:ascii="Times New Roman" w:eastAsia="Times New Roman" w:hAnsi="Times New Roman" w:cs="Times New Roman"/>
          <w:sz w:val="28"/>
          <w:szCs w:val="28"/>
          <w:lang w:eastAsia="ru-RU"/>
        </w:rPr>
        <w:t>- это работа с</w:t>
      </w:r>
      <w:r w:rsidR="004B4744" w:rsidRPr="008B54B4">
        <w:rPr>
          <w:rFonts w:ascii="Times New Roman" w:eastAsia="Times New Roman" w:hAnsi="Times New Roman" w:cs="Times New Roman"/>
          <w:sz w:val="28"/>
          <w:szCs w:val="28"/>
          <w:lang w:eastAsia="ru-RU"/>
        </w:rPr>
        <w:t xml:space="preserve"> учащимися</w:t>
      </w:r>
      <w:r w:rsidR="008B54B4">
        <w:rPr>
          <w:rFonts w:ascii="Times New Roman" w:eastAsia="Times New Roman" w:hAnsi="Times New Roman" w:cs="Times New Roman"/>
          <w:sz w:val="28"/>
          <w:szCs w:val="28"/>
          <w:lang w:eastAsia="ru-RU"/>
        </w:rPr>
        <w:t xml:space="preserve"> с особыми образовательными потребностями</w:t>
      </w:r>
      <w:r w:rsidR="004B4744" w:rsidRPr="008B54B4">
        <w:rPr>
          <w:rFonts w:ascii="Times New Roman" w:eastAsia="Times New Roman" w:hAnsi="Times New Roman" w:cs="Times New Roman"/>
          <w:sz w:val="28"/>
          <w:szCs w:val="28"/>
          <w:lang w:eastAsia="ru-RU"/>
        </w:rPr>
        <w:t xml:space="preserve">. </w:t>
      </w:r>
      <w:r w:rsidR="009772F4" w:rsidRPr="008B54B4">
        <w:rPr>
          <w:rFonts w:ascii="Times New Roman" w:eastAsia="Times New Roman" w:hAnsi="Times New Roman" w:cs="Times New Roman"/>
          <w:sz w:val="28"/>
          <w:szCs w:val="28"/>
          <w:lang w:eastAsia="ru-RU"/>
        </w:rPr>
        <w:t xml:space="preserve">К ним можно отнести </w:t>
      </w:r>
      <w:r w:rsidR="00874361" w:rsidRPr="008B54B4">
        <w:rPr>
          <w:rFonts w:ascii="Times New Roman" w:eastAsia="Times New Roman" w:hAnsi="Times New Roman" w:cs="Times New Roman"/>
          <w:sz w:val="28"/>
          <w:szCs w:val="28"/>
          <w:lang w:eastAsia="ru-RU"/>
        </w:rPr>
        <w:t xml:space="preserve">и </w:t>
      </w:r>
      <w:r w:rsidR="009772F4" w:rsidRPr="008B54B4">
        <w:rPr>
          <w:rFonts w:ascii="Times New Roman" w:eastAsia="Times New Roman" w:hAnsi="Times New Roman" w:cs="Times New Roman"/>
          <w:sz w:val="28"/>
          <w:szCs w:val="28"/>
          <w:lang w:eastAsia="ru-RU"/>
        </w:rPr>
        <w:t xml:space="preserve">слабоуспевающих учащихся. </w:t>
      </w:r>
      <w:r w:rsidR="00874361" w:rsidRPr="008B54B4">
        <w:rPr>
          <w:rFonts w:ascii="Times New Roman" w:eastAsia="Times New Roman" w:hAnsi="Times New Roman" w:cs="Times New Roman"/>
          <w:sz w:val="28"/>
          <w:szCs w:val="28"/>
          <w:lang w:eastAsia="ru-RU"/>
        </w:rPr>
        <w:t xml:space="preserve">Таковыми </w:t>
      </w:r>
      <w:r w:rsidR="004B4744" w:rsidRPr="008B54B4">
        <w:rPr>
          <w:rFonts w:ascii="Times New Roman" w:eastAsia="Times New Roman" w:hAnsi="Times New Roman" w:cs="Times New Roman"/>
          <w:sz w:val="28"/>
          <w:szCs w:val="28"/>
          <w:lang w:eastAsia="ru-RU"/>
        </w:rPr>
        <w:t>принято считать учащихся, которые имеют слабые умственные способности и слабые учебные умения и навыки, низкий уровень памяти или те</w:t>
      </w:r>
      <w:r w:rsidR="00874361" w:rsidRPr="008B54B4">
        <w:rPr>
          <w:rFonts w:ascii="Times New Roman" w:eastAsia="Times New Roman" w:hAnsi="Times New Roman" w:cs="Times New Roman"/>
          <w:sz w:val="28"/>
          <w:szCs w:val="28"/>
          <w:lang w:eastAsia="ru-RU"/>
        </w:rPr>
        <w:t>х</w:t>
      </w:r>
      <w:r w:rsidR="004B4744" w:rsidRPr="008B54B4">
        <w:rPr>
          <w:rFonts w:ascii="Times New Roman" w:eastAsia="Times New Roman" w:hAnsi="Times New Roman" w:cs="Times New Roman"/>
          <w:sz w:val="28"/>
          <w:szCs w:val="28"/>
          <w:lang w:eastAsia="ru-RU"/>
        </w:rPr>
        <w:t>, у которых отсутствуют действенные мотивы учения. Не секрет, что количество таких учащихся в школах составляет примерно 10-15 %.</w:t>
      </w:r>
      <w:r w:rsidR="0015457E">
        <w:rPr>
          <w:rFonts w:ascii="Times New Roman" w:eastAsia="Times New Roman" w:hAnsi="Times New Roman" w:cs="Times New Roman"/>
          <w:sz w:val="28"/>
          <w:szCs w:val="28"/>
          <w:lang w:eastAsia="ru-RU"/>
        </w:rPr>
        <w:t xml:space="preserve"> (Слайд 2)</w:t>
      </w:r>
    </w:p>
    <w:p w:rsidR="00F43F87" w:rsidRPr="008B54B4" w:rsidRDefault="00F43F87" w:rsidP="006E52E2">
      <w:pPr>
        <w:spacing w:after="0" w:line="240" w:lineRule="auto"/>
        <w:ind w:firstLine="1134"/>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В прошлом учебном году именно по запросам родител</w:t>
      </w:r>
      <w:r w:rsidR="00E547BD" w:rsidRPr="008B54B4">
        <w:rPr>
          <w:rFonts w:ascii="Times New Roman" w:eastAsia="Times New Roman" w:hAnsi="Times New Roman" w:cs="Times New Roman"/>
          <w:sz w:val="28"/>
          <w:szCs w:val="28"/>
          <w:lang w:eastAsia="ru-RU"/>
        </w:rPr>
        <w:t xml:space="preserve">ей учащихся </w:t>
      </w:r>
      <w:r w:rsidR="00874361" w:rsidRPr="008B54B4">
        <w:rPr>
          <w:rFonts w:ascii="Times New Roman" w:eastAsia="Times New Roman" w:hAnsi="Times New Roman" w:cs="Times New Roman"/>
          <w:sz w:val="28"/>
          <w:szCs w:val="28"/>
          <w:lang w:eastAsia="ru-RU"/>
        </w:rPr>
        <w:t xml:space="preserve"> </w:t>
      </w:r>
      <w:r w:rsidR="00E547BD" w:rsidRPr="008B54B4">
        <w:rPr>
          <w:rFonts w:ascii="Times New Roman" w:eastAsia="Times New Roman" w:hAnsi="Times New Roman" w:cs="Times New Roman"/>
          <w:sz w:val="28"/>
          <w:szCs w:val="28"/>
          <w:lang w:eastAsia="ru-RU"/>
        </w:rPr>
        <w:t xml:space="preserve">6 класса </w:t>
      </w:r>
      <w:r w:rsidRPr="008B54B4">
        <w:rPr>
          <w:rFonts w:ascii="Times New Roman" w:eastAsia="Times New Roman" w:hAnsi="Times New Roman" w:cs="Times New Roman"/>
          <w:sz w:val="28"/>
          <w:szCs w:val="28"/>
          <w:lang w:eastAsia="ru-RU"/>
        </w:rPr>
        <w:t xml:space="preserve"> в нашем учреждении было открыто ОДО «Весёлая грамматика». В классе было 2 условно пе</w:t>
      </w:r>
      <w:r w:rsidR="002A2F59" w:rsidRPr="008B54B4">
        <w:rPr>
          <w:rFonts w:ascii="Times New Roman" w:eastAsia="Times New Roman" w:hAnsi="Times New Roman" w:cs="Times New Roman"/>
          <w:sz w:val="28"/>
          <w:szCs w:val="28"/>
          <w:lang w:eastAsia="ru-RU"/>
        </w:rPr>
        <w:t>реведённых уча</w:t>
      </w:r>
      <w:r w:rsidR="00DC7076" w:rsidRPr="008B54B4">
        <w:rPr>
          <w:rFonts w:ascii="Times New Roman" w:eastAsia="Times New Roman" w:hAnsi="Times New Roman" w:cs="Times New Roman"/>
          <w:sz w:val="28"/>
          <w:szCs w:val="28"/>
          <w:lang w:eastAsia="ru-RU"/>
        </w:rPr>
        <w:t>щихся, дети с ЗПР, много слабоус</w:t>
      </w:r>
      <w:r w:rsidR="002A2F59" w:rsidRPr="008B54B4">
        <w:rPr>
          <w:rFonts w:ascii="Times New Roman" w:eastAsia="Times New Roman" w:hAnsi="Times New Roman" w:cs="Times New Roman"/>
          <w:sz w:val="28"/>
          <w:szCs w:val="28"/>
          <w:lang w:eastAsia="ru-RU"/>
        </w:rPr>
        <w:t>певающих.</w:t>
      </w:r>
      <w:r w:rsidRPr="008B54B4">
        <w:rPr>
          <w:rFonts w:ascii="Times New Roman" w:eastAsia="Times New Roman" w:hAnsi="Times New Roman" w:cs="Times New Roman"/>
          <w:sz w:val="28"/>
          <w:szCs w:val="28"/>
          <w:lang w:eastAsia="ru-RU"/>
        </w:rPr>
        <w:t xml:space="preserve"> </w:t>
      </w:r>
      <w:r w:rsidR="002A2F59" w:rsidRPr="008B54B4">
        <w:rPr>
          <w:rFonts w:ascii="Times New Roman" w:eastAsia="Times New Roman" w:hAnsi="Times New Roman" w:cs="Times New Roman"/>
          <w:sz w:val="28"/>
          <w:szCs w:val="28"/>
          <w:lang w:eastAsia="ru-RU"/>
        </w:rPr>
        <w:t xml:space="preserve">В начальной школе у детей сменилось 3 учителя. </w:t>
      </w:r>
      <w:r w:rsidR="00874361" w:rsidRPr="008B54B4">
        <w:rPr>
          <w:rFonts w:ascii="Times New Roman" w:eastAsia="Times New Roman" w:hAnsi="Times New Roman" w:cs="Times New Roman"/>
          <w:sz w:val="28"/>
          <w:szCs w:val="28"/>
          <w:lang w:eastAsia="ru-RU"/>
        </w:rPr>
        <w:t>Поэтому р</w:t>
      </w:r>
      <w:r w:rsidRPr="008B54B4">
        <w:rPr>
          <w:rFonts w:ascii="Times New Roman" w:eastAsia="Times New Roman" w:hAnsi="Times New Roman" w:cs="Times New Roman"/>
          <w:sz w:val="28"/>
          <w:szCs w:val="28"/>
          <w:lang w:eastAsia="ru-RU"/>
        </w:rPr>
        <w:t>одители обратились к нам</w:t>
      </w:r>
      <w:r w:rsidR="00874361" w:rsidRPr="008B54B4">
        <w:rPr>
          <w:rFonts w:ascii="Times New Roman" w:eastAsia="Times New Roman" w:hAnsi="Times New Roman" w:cs="Times New Roman"/>
          <w:sz w:val="28"/>
          <w:szCs w:val="28"/>
          <w:lang w:eastAsia="ru-RU"/>
        </w:rPr>
        <w:t xml:space="preserve"> за помощью </w:t>
      </w:r>
      <w:r w:rsidR="008B54B4">
        <w:rPr>
          <w:rFonts w:ascii="Times New Roman" w:eastAsia="Times New Roman" w:hAnsi="Times New Roman" w:cs="Times New Roman"/>
          <w:sz w:val="28"/>
          <w:szCs w:val="28"/>
          <w:lang w:eastAsia="ru-RU"/>
        </w:rPr>
        <w:t>в о</w:t>
      </w:r>
      <w:r w:rsidR="002A2F59" w:rsidRPr="008B54B4">
        <w:rPr>
          <w:rFonts w:ascii="Times New Roman" w:eastAsia="Times New Roman" w:hAnsi="Times New Roman" w:cs="Times New Roman"/>
          <w:sz w:val="28"/>
          <w:szCs w:val="28"/>
          <w:lang w:eastAsia="ru-RU"/>
        </w:rPr>
        <w:t>рганиз</w:t>
      </w:r>
      <w:r w:rsidR="008B54B4">
        <w:rPr>
          <w:rFonts w:ascii="Times New Roman" w:eastAsia="Times New Roman" w:hAnsi="Times New Roman" w:cs="Times New Roman"/>
          <w:sz w:val="28"/>
          <w:szCs w:val="28"/>
          <w:lang w:eastAsia="ru-RU"/>
        </w:rPr>
        <w:t>ации</w:t>
      </w:r>
      <w:r w:rsidR="002A2F59" w:rsidRPr="008B54B4">
        <w:rPr>
          <w:rFonts w:ascii="Times New Roman" w:eastAsia="Times New Roman" w:hAnsi="Times New Roman" w:cs="Times New Roman"/>
          <w:sz w:val="28"/>
          <w:szCs w:val="28"/>
          <w:lang w:eastAsia="ru-RU"/>
        </w:rPr>
        <w:t xml:space="preserve"> </w:t>
      </w:r>
      <w:r w:rsidR="008B54B4">
        <w:rPr>
          <w:rFonts w:ascii="Times New Roman" w:eastAsia="Times New Roman" w:hAnsi="Times New Roman" w:cs="Times New Roman"/>
          <w:sz w:val="28"/>
          <w:szCs w:val="28"/>
          <w:lang w:eastAsia="ru-RU"/>
        </w:rPr>
        <w:t>работы</w:t>
      </w:r>
      <w:r w:rsidRPr="008B54B4">
        <w:rPr>
          <w:rFonts w:ascii="Times New Roman" w:eastAsia="Times New Roman" w:hAnsi="Times New Roman" w:cs="Times New Roman"/>
          <w:sz w:val="28"/>
          <w:szCs w:val="28"/>
          <w:lang w:eastAsia="ru-RU"/>
        </w:rPr>
        <w:t xml:space="preserve"> </w:t>
      </w:r>
      <w:r w:rsidR="00DC7076" w:rsidRPr="008B54B4">
        <w:rPr>
          <w:rFonts w:ascii="Times New Roman" w:eastAsia="Times New Roman" w:hAnsi="Times New Roman" w:cs="Times New Roman"/>
          <w:sz w:val="28"/>
          <w:szCs w:val="28"/>
          <w:lang w:eastAsia="ru-RU"/>
        </w:rPr>
        <w:t xml:space="preserve">по  преодолению </w:t>
      </w:r>
      <w:r w:rsidR="002A2F59" w:rsidRPr="008B54B4">
        <w:rPr>
          <w:rFonts w:ascii="Times New Roman" w:eastAsia="Times New Roman" w:hAnsi="Times New Roman" w:cs="Times New Roman"/>
          <w:sz w:val="28"/>
          <w:szCs w:val="28"/>
          <w:lang w:eastAsia="ru-RU"/>
        </w:rPr>
        <w:t xml:space="preserve"> </w:t>
      </w:r>
      <w:proofErr w:type="spellStart"/>
      <w:r w:rsidR="002A2F59" w:rsidRPr="008B54B4">
        <w:rPr>
          <w:rFonts w:ascii="Times New Roman" w:eastAsia="Times New Roman" w:hAnsi="Times New Roman" w:cs="Times New Roman"/>
          <w:sz w:val="28"/>
          <w:szCs w:val="28"/>
          <w:lang w:eastAsia="ru-RU"/>
        </w:rPr>
        <w:t>неуспешности</w:t>
      </w:r>
      <w:proofErr w:type="spellEnd"/>
      <w:r w:rsidR="002A2F59" w:rsidRPr="008B54B4">
        <w:rPr>
          <w:rFonts w:ascii="Times New Roman" w:eastAsia="Times New Roman" w:hAnsi="Times New Roman" w:cs="Times New Roman"/>
          <w:sz w:val="28"/>
          <w:szCs w:val="28"/>
          <w:lang w:eastAsia="ru-RU"/>
        </w:rPr>
        <w:t xml:space="preserve"> </w:t>
      </w:r>
      <w:r w:rsidR="00DC7076" w:rsidRPr="008B54B4">
        <w:rPr>
          <w:rFonts w:ascii="Times New Roman" w:eastAsia="Times New Roman" w:hAnsi="Times New Roman" w:cs="Times New Roman"/>
          <w:sz w:val="28"/>
          <w:szCs w:val="28"/>
          <w:lang w:eastAsia="ru-RU"/>
        </w:rPr>
        <w:t xml:space="preserve"> </w:t>
      </w:r>
      <w:r w:rsidR="002A2F59" w:rsidRPr="008B54B4">
        <w:rPr>
          <w:rFonts w:ascii="Times New Roman" w:eastAsia="Times New Roman" w:hAnsi="Times New Roman" w:cs="Times New Roman"/>
          <w:sz w:val="28"/>
          <w:szCs w:val="28"/>
          <w:lang w:eastAsia="ru-RU"/>
        </w:rPr>
        <w:t xml:space="preserve">в </w:t>
      </w:r>
      <w:r w:rsidR="00DC7076" w:rsidRPr="008B54B4">
        <w:rPr>
          <w:rFonts w:ascii="Times New Roman" w:eastAsia="Times New Roman" w:hAnsi="Times New Roman" w:cs="Times New Roman"/>
          <w:sz w:val="28"/>
          <w:szCs w:val="28"/>
          <w:lang w:eastAsia="ru-RU"/>
        </w:rPr>
        <w:t xml:space="preserve"> </w:t>
      </w:r>
      <w:r w:rsidR="002A2F59" w:rsidRPr="008B54B4">
        <w:rPr>
          <w:rFonts w:ascii="Times New Roman" w:eastAsia="Times New Roman" w:hAnsi="Times New Roman" w:cs="Times New Roman"/>
          <w:sz w:val="28"/>
          <w:szCs w:val="28"/>
          <w:lang w:eastAsia="ru-RU"/>
        </w:rPr>
        <w:t>обучении</w:t>
      </w:r>
      <w:r w:rsidR="008B54B4">
        <w:rPr>
          <w:rFonts w:ascii="Times New Roman" w:eastAsia="Times New Roman" w:hAnsi="Times New Roman" w:cs="Times New Roman"/>
          <w:sz w:val="28"/>
          <w:szCs w:val="28"/>
          <w:lang w:eastAsia="ru-RU"/>
        </w:rPr>
        <w:t xml:space="preserve"> русскому языку</w:t>
      </w:r>
      <w:r w:rsidR="002A2F59" w:rsidRPr="008B54B4">
        <w:rPr>
          <w:rFonts w:ascii="Times New Roman" w:eastAsia="Times New Roman" w:hAnsi="Times New Roman" w:cs="Times New Roman"/>
          <w:sz w:val="28"/>
          <w:szCs w:val="28"/>
          <w:lang w:eastAsia="ru-RU"/>
        </w:rPr>
        <w:t>.</w:t>
      </w:r>
      <w:r w:rsidR="006A55FA" w:rsidRPr="006A55FA">
        <w:t xml:space="preserve"> </w:t>
      </w:r>
      <w:r w:rsidR="006A55FA" w:rsidRPr="006A55FA">
        <w:rPr>
          <w:rFonts w:ascii="Times New Roman" w:hAnsi="Times New Roman" w:cs="Times New Roman"/>
          <w:sz w:val="28"/>
          <w:szCs w:val="28"/>
        </w:rPr>
        <w:t xml:space="preserve">Строгие рамки урока и насыщенность образовательной программы не всегда позволяют ответить на все вопросы детей, показать им богатство русского языка, раскрыть многие его “тайны”. В этом случае на помощь приходят занятия в объединениях дополнительного образования. </w:t>
      </w:r>
    </w:p>
    <w:p w:rsidR="008B54B4" w:rsidRPr="008B54B4" w:rsidRDefault="008B54B4" w:rsidP="006E52E2">
      <w:pPr>
        <w:shd w:val="clear" w:color="auto" w:fill="FFFFFF"/>
        <w:spacing w:after="0" w:line="240" w:lineRule="auto"/>
        <w:ind w:firstLine="1134"/>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На протяжении многих лет моей педагогической деятельности меня интересовала проблема неуспеваемости учащихся, так как в каждом классе у меня были дети, которые требовали особого внимания в процессе обучения. Поэтому эпиграфом к моему выступлению стали слова В.А.Сухомлинского: «Слабые дети – это не уродливые, а самые нежные цветы в безгранично разнообразном цветнике человечества». (Слайд</w:t>
      </w:r>
      <w:r w:rsidR="0015457E">
        <w:rPr>
          <w:rFonts w:ascii="Times New Roman" w:eastAsia="Times New Roman" w:hAnsi="Times New Roman" w:cs="Times New Roman"/>
          <w:sz w:val="28"/>
          <w:szCs w:val="28"/>
          <w:lang w:eastAsia="ru-RU"/>
        </w:rPr>
        <w:t xml:space="preserve"> 3</w:t>
      </w:r>
      <w:r w:rsidRPr="008B54B4">
        <w:rPr>
          <w:rFonts w:ascii="Times New Roman" w:eastAsia="Times New Roman" w:hAnsi="Times New Roman" w:cs="Times New Roman"/>
          <w:sz w:val="28"/>
          <w:szCs w:val="28"/>
          <w:lang w:eastAsia="ru-RU"/>
        </w:rPr>
        <w:t>)</w:t>
      </w:r>
    </w:p>
    <w:p w:rsidR="008B54B4" w:rsidRPr="008B54B4" w:rsidRDefault="008B54B4" w:rsidP="006E52E2">
      <w:pPr>
        <w:shd w:val="clear" w:color="auto" w:fill="FFFFFF"/>
        <w:spacing w:after="0" w:line="240" w:lineRule="auto"/>
        <w:ind w:firstLine="1134"/>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 xml:space="preserve">У </w:t>
      </w:r>
      <w:r w:rsidR="00DE311D">
        <w:rPr>
          <w:rFonts w:ascii="Times New Roman" w:eastAsia="Times New Roman" w:hAnsi="Times New Roman" w:cs="Times New Roman"/>
          <w:sz w:val="28"/>
          <w:szCs w:val="28"/>
          <w:lang w:eastAsia="ru-RU"/>
        </w:rPr>
        <w:t xml:space="preserve">таких детей плохо </w:t>
      </w:r>
      <w:r w:rsidRPr="008B54B4">
        <w:rPr>
          <w:rFonts w:ascii="Times New Roman" w:eastAsia="Times New Roman" w:hAnsi="Times New Roman" w:cs="Times New Roman"/>
          <w:sz w:val="28"/>
          <w:szCs w:val="28"/>
          <w:lang w:eastAsia="ru-RU"/>
        </w:rPr>
        <w:t xml:space="preserve"> сформирован речевой навык, навык письма,</w:t>
      </w:r>
      <w:r w:rsidR="00DE311D">
        <w:rPr>
          <w:rFonts w:ascii="Times New Roman" w:eastAsia="Times New Roman" w:hAnsi="Times New Roman" w:cs="Times New Roman"/>
          <w:sz w:val="28"/>
          <w:szCs w:val="28"/>
          <w:lang w:eastAsia="ru-RU"/>
        </w:rPr>
        <w:t xml:space="preserve"> навык учебной деятельности. </w:t>
      </w:r>
      <w:r w:rsidRPr="008B54B4">
        <w:rPr>
          <w:rFonts w:ascii="Times New Roman" w:eastAsia="Times New Roman" w:hAnsi="Times New Roman" w:cs="Times New Roman"/>
          <w:sz w:val="28"/>
          <w:szCs w:val="28"/>
          <w:lang w:eastAsia="ru-RU"/>
        </w:rPr>
        <w:t xml:space="preserve"> Дети от нахлынувшей на них тревожности теряются, не могут </w:t>
      </w:r>
      <w:proofErr w:type="gramStart"/>
      <w:r w:rsidRPr="008B54B4">
        <w:rPr>
          <w:rFonts w:ascii="Times New Roman" w:eastAsia="Times New Roman" w:hAnsi="Times New Roman" w:cs="Times New Roman"/>
          <w:sz w:val="28"/>
          <w:szCs w:val="28"/>
          <w:lang w:eastAsia="ru-RU"/>
        </w:rPr>
        <w:t>верно</w:t>
      </w:r>
      <w:proofErr w:type="gramEnd"/>
      <w:r w:rsidRPr="008B54B4">
        <w:rPr>
          <w:rFonts w:ascii="Times New Roman" w:eastAsia="Times New Roman" w:hAnsi="Times New Roman" w:cs="Times New Roman"/>
          <w:sz w:val="28"/>
          <w:szCs w:val="28"/>
          <w:lang w:eastAsia="ru-RU"/>
        </w:rPr>
        <w:t xml:space="preserve"> построить ответ, допускают множество ошибок.</w:t>
      </w:r>
    </w:p>
    <w:p w:rsidR="008B54B4" w:rsidRPr="008B54B4" w:rsidRDefault="004B4744" w:rsidP="006E52E2">
      <w:pPr>
        <w:shd w:val="clear" w:color="auto" w:fill="FFFFFF"/>
        <w:spacing w:after="0" w:line="240" w:lineRule="auto"/>
        <w:ind w:firstLine="1134"/>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Путь преодолен</w:t>
      </w:r>
      <w:r w:rsidR="00846A17" w:rsidRPr="008B54B4">
        <w:rPr>
          <w:rFonts w:ascii="Times New Roman" w:eastAsia="Times New Roman" w:hAnsi="Times New Roman" w:cs="Times New Roman"/>
          <w:sz w:val="28"/>
          <w:szCs w:val="28"/>
          <w:lang w:eastAsia="ru-RU"/>
        </w:rPr>
        <w:t xml:space="preserve">ия причин неуспеваемости </w:t>
      </w:r>
      <w:r w:rsidRPr="008B54B4">
        <w:rPr>
          <w:rFonts w:ascii="Times New Roman" w:eastAsia="Times New Roman" w:hAnsi="Times New Roman" w:cs="Times New Roman"/>
          <w:sz w:val="28"/>
          <w:szCs w:val="28"/>
          <w:lang w:eastAsia="ru-RU"/>
        </w:rPr>
        <w:t xml:space="preserve"> школьников лежит в проведении коррекционной работы. Поэтому после выявления причины пло</w:t>
      </w:r>
      <w:r w:rsidR="00E547BD" w:rsidRPr="008B54B4">
        <w:rPr>
          <w:rFonts w:ascii="Times New Roman" w:eastAsia="Times New Roman" w:hAnsi="Times New Roman" w:cs="Times New Roman"/>
          <w:sz w:val="28"/>
          <w:szCs w:val="28"/>
          <w:lang w:eastAsia="ru-RU"/>
        </w:rPr>
        <w:t xml:space="preserve">хой успеваемости я создала программу «Занимательный русский язык» и наметила план </w:t>
      </w:r>
      <w:r w:rsidRPr="008B54B4">
        <w:rPr>
          <w:rFonts w:ascii="Times New Roman" w:eastAsia="Times New Roman" w:hAnsi="Times New Roman" w:cs="Times New Roman"/>
          <w:sz w:val="28"/>
          <w:szCs w:val="28"/>
          <w:lang w:eastAsia="ru-RU"/>
        </w:rPr>
        <w:t xml:space="preserve"> работы по </w:t>
      </w:r>
      <w:r w:rsidR="00DE311D">
        <w:rPr>
          <w:rFonts w:ascii="Times New Roman" w:eastAsia="Times New Roman" w:hAnsi="Times New Roman" w:cs="Times New Roman"/>
          <w:sz w:val="28"/>
          <w:szCs w:val="28"/>
          <w:lang w:eastAsia="ru-RU"/>
        </w:rPr>
        <w:t xml:space="preserve">их </w:t>
      </w:r>
      <w:r w:rsidRPr="008B54B4">
        <w:rPr>
          <w:rFonts w:ascii="Times New Roman" w:eastAsia="Times New Roman" w:hAnsi="Times New Roman" w:cs="Times New Roman"/>
          <w:sz w:val="28"/>
          <w:szCs w:val="28"/>
          <w:lang w:eastAsia="ru-RU"/>
        </w:rPr>
        <w:t>полному или ч</w:t>
      </w:r>
      <w:r w:rsidR="00DE311D">
        <w:rPr>
          <w:rFonts w:ascii="Times New Roman" w:eastAsia="Times New Roman" w:hAnsi="Times New Roman" w:cs="Times New Roman"/>
          <w:sz w:val="28"/>
          <w:szCs w:val="28"/>
          <w:lang w:eastAsia="ru-RU"/>
        </w:rPr>
        <w:t>астичному устранению</w:t>
      </w:r>
      <w:r w:rsidRPr="008B54B4">
        <w:rPr>
          <w:rFonts w:ascii="Times New Roman" w:eastAsia="Times New Roman" w:hAnsi="Times New Roman" w:cs="Times New Roman"/>
          <w:sz w:val="28"/>
          <w:szCs w:val="28"/>
          <w:lang w:eastAsia="ru-RU"/>
        </w:rPr>
        <w:t>.</w:t>
      </w:r>
      <w:r w:rsidR="008B54B4" w:rsidRPr="008B54B4">
        <w:rPr>
          <w:rFonts w:ascii="Times New Roman" w:eastAsia="Times New Roman" w:hAnsi="Times New Roman" w:cs="Times New Roman"/>
          <w:sz w:val="28"/>
          <w:szCs w:val="28"/>
          <w:lang w:eastAsia="ru-RU"/>
        </w:rPr>
        <w:t xml:space="preserve"> </w:t>
      </w:r>
    </w:p>
    <w:p w:rsidR="008B54B4" w:rsidRPr="008B54B4" w:rsidRDefault="008B54B4" w:rsidP="006E52E2">
      <w:pPr>
        <w:shd w:val="clear" w:color="auto" w:fill="FFFFFF"/>
        <w:spacing w:after="0" w:line="240" w:lineRule="auto"/>
        <w:ind w:firstLine="1134"/>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 xml:space="preserve">Мне хотелось, чтобы </w:t>
      </w:r>
      <w:r w:rsidR="00ED7255">
        <w:rPr>
          <w:rFonts w:ascii="Times New Roman" w:eastAsia="Times New Roman" w:hAnsi="Times New Roman" w:cs="Times New Roman"/>
          <w:sz w:val="28"/>
          <w:szCs w:val="28"/>
          <w:lang w:eastAsia="ru-RU"/>
        </w:rPr>
        <w:t xml:space="preserve"> </w:t>
      </w:r>
      <w:r w:rsidRPr="008B54B4">
        <w:rPr>
          <w:rFonts w:ascii="Times New Roman" w:eastAsia="Times New Roman" w:hAnsi="Times New Roman" w:cs="Times New Roman"/>
          <w:sz w:val="28"/>
          <w:szCs w:val="28"/>
          <w:lang w:eastAsia="ru-RU"/>
        </w:rPr>
        <w:t xml:space="preserve">Вы имели возможность на практике познакомиться с теми педагогическими приемами, которые я использую в своей работе. </w:t>
      </w:r>
    </w:p>
    <w:p w:rsidR="008B54B4" w:rsidRDefault="004B4744" w:rsidP="006E52E2">
      <w:pPr>
        <w:shd w:val="clear" w:color="auto" w:fill="FFFFFF"/>
        <w:spacing w:after="0" w:line="240" w:lineRule="auto"/>
        <w:ind w:firstLine="993"/>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lastRenderedPageBreak/>
        <w:t>Главным в работе со слабоуспевающими детьми является псих</w:t>
      </w:r>
      <w:r w:rsidR="00874361" w:rsidRPr="008B54B4">
        <w:rPr>
          <w:rFonts w:ascii="Times New Roman" w:eastAsia="Times New Roman" w:hAnsi="Times New Roman" w:cs="Times New Roman"/>
          <w:sz w:val="28"/>
          <w:szCs w:val="28"/>
          <w:lang w:eastAsia="ru-RU"/>
        </w:rPr>
        <w:t>ологическая поддержка. Н</w:t>
      </w:r>
      <w:r w:rsidRPr="008B54B4">
        <w:rPr>
          <w:rFonts w:ascii="Times New Roman" w:eastAsia="Times New Roman" w:hAnsi="Times New Roman" w:cs="Times New Roman"/>
          <w:sz w:val="28"/>
          <w:szCs w:val="28"/>
          <w:lang w:eastAsia="ru-RU"/>
        </w:rPr>
        <w:t xml:space="preserve">еобходимо создавать ситуацию успеха. Важно сделать серьёзное обучение занимательным, не наполнять детей знаниями, а зажигать. Тогда учиться интересно, легко, радостно. А счастливого ребёнка легче учить и воспитывать, легче развивать его духовный потенциал. </w:t>
      </w:r>
    </w:p>
    <w:p w:rsidR="006A55FA" w:rsidRPr="008B54B4" w:rsidRDefault="006A55FA" w:rsidP="006E52E2">
      <w:pPr>
        <w:shd w:val="clear" w:color="auto" w:fill="FFFFFF"/>
        <w:spacing w:after="0" w:line="240" w:lineRule="auto"/>
        <w:ind w:firstLine="993"/>
        <w:jc w:val="both"/>
        <w:rPr>
          <w:rFonts w:ascii="Times New Roman" w:eastAsia="Times New Roman" w:hAnsi="Times New Roman" w:cs="Times New Roman"/>
          <w:sz w:val="28"/>
          <w:szCs w:val="28"/>
          <w:lang w:eastAsia="ru-RU"/>
        </w:rPr>
      </w:pPr>
    </w:p>
    <w:p w:rsidR="008B54B4" w:rsidRPr="00DE311D" w:rsidRDefault="00DE311D" w:rsidP="00ED7255">
      <w:pPr>
        <w:shd w:val="clear" w:color="auto" w:fill="FFFFFF"/>
        <w:spacing w:after="0" w:line="240" w:lineRule="auto"/>
        <w:jc w:val="center"/>
        <w:rPr>
          <w:rFonts w:ascii="Times New Roman" w:eastAsia="Times New Roman" w:hAnsi="Times New Roman" w:cs="Times New Roman"/>
          <w:b/>
          <w:sz w:val="28"/>
          <w:szCs w:val="28"/>
          <w:lang w:eastAsia="ru-RU"/>
        </w:rPr>
      </w:pPr>
      <w:r w:rsidRPr="00DE311D">
        <w:rPr>
          <w:rFonts w:ascii="Times New Roman" w:eastAsia="Times New Roman" w:hAnsi="Times New Roman" w:cs="Times New Roman"/>
          <w:b/>
          <w:sz w:val="28"/>
          <w:szCs w:val="28"/>
          <w:lang w:eastAsia="ru-RU"/>
        </w:rPr>
        <w:t xml:space="preserve">Приём </w:t>
      </w:r>
      <w:r w:rsidR="008B54B4" w:rsidRPr="00DE311D">
        <w:rPr>
          <w:rFonts w:ascii="Times New Roman" w:eastAsia="Times New Roman" w:hAnsi="Times New Roman" w:cs="Times New Roman"/>
          <w:b/>
          <w:sz w:val="28"/>
          <w:szCs w:val="28"/>
          <w:lang w:eastAsia="ru-RU"/>
        </w:rPr>
        <w:t>"Стряхни</w:t>
      </w:r>
      <w:proofErr w:type="gramStart"/>
      <w:r w:rsidR="008B54B4" w:rsidRPr="00DE311D">
        <w:rPr>
          <w:rFonts w:ascii="Times New Roman" w:eastAsia="Times New Roman" w:hAnsi="Times New Roman" w:cs="Times New Roman"/>
          <w:b/>
          <w:sz w:val="28"/>
          <w:szCs w:val="28"/>
          <w:lang w:eastAsia="ru-RU"/>
        </w:rPr>
        <w:t>"</w:t>
      </w:r>
      <w:r w:rsidR="006E52E2">
        <w:rPr>
          <w:rFonts w:ascii="Times New Roman" w:eastAsia="Times New Roman" w:hAnsi="Times New Roman" w:cs="Times New Roman"/>
          <w:b/>
          <w:sz w:val="28"/>
          <w:szCs w:val="28"/>
          <w:lang w:eastAsia="ru-RU"/>
        </w:rPr>
        <w:t>(</w:t>
      </w:r>
      <w:proofErr w:type="gramEnd"/>
      <w:r w:rsidR="006E52E2">
        <w:rPr>
          <w:rFonts w:ascii="Times New Roman" w:eastAsia="Times New Roman" w:hAnsi="Times New Roman" w:cs="Times New Roman"/>
          <w:b/>
          <w:sz w:val="28"/>
          <w:szCs w:val="28"/>
          <w:lang w:eastAsia="ru-RU"/>
        </w:rPr>
        <w:t>Слайд 4)</w:t>
      </w:r>
    </w:p>
    <w:p w:rsidR="008B54B4" w:rsidRPr="008B54B4" w:rsidRDefault="008B54B4" w:rsidP="006E52E2">
      <w:pPr>
        <w:shd w:val="clear" w:color="auto" w:fill="FFFFFF"/>
        <w:spacing w:after="0" w:line="240" w:lineRule="auto"/>
        <w:ind w:firstLine="993"/>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Одним из наиболее сложных препятствий на пути к жизненному успеху является память о наших неудачах и поражениях. Поэтому предлагается простая и весьма приятная процедура, в ходе которой дети могут представить, как они стряхивают с себя все негативное, ненужное и мешающее.</w:t>
      </w:r>
    </w:p>
    <w:p w:rsidR="008B54B4" w:rsidRPr="008B54B4" w:rsidRDefault="008B54B4" w:rsidP="006E52E2">
      <w:pPr>
        <w:shd w:val="clear" w:color="auto" w:fill="FFFFFF"/>
        <w:spacing w:after="0" w:line="240" w:lineRule="auto"/>
        <w:ind w:firstLine="993"/>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 Я хочу показать вам, как можно легко и просто привести себя в порядок и избавиться от неприятных чувств. Порой мы носим в себе большие и маленькие тяжести, что отнимает у нас много сил. Например, кто-то  может подумать: "В последнем диктанте я сделал кучу ошибок. В следующем диктанте я опять понаделаю их не меньше". А кто-то может сказать себе: "Я не очень симпатичен. С чего вдруг я могу кому-то нравиться?" Другой же может подумать: "Все равно я не такой умный, как другие. Что мне зря стараться?"</w:t>
      </w:r>
    </w:p>
    <w:p w:rsidR="008B54B4" w:rsidRPr="008B54B4" w:rsidRDefault="008B54B4" w:rsidP="006E52E2">
      <w:pPr>
        <w:shd w:val="clear" w:color="auto" w:fill="FFFFFF"/>
        <w:spacing w:after="0" w:line="240" w:lineRule="auto"/>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Наверняка каждый из вас видел, как отряхивается промокшая собака. Она трясет спиной и головой так сильно, что вся вода брызгами разлетается в стороны. Вы можете сделать примерно то же самое. Встаньте так, чтобы вокруг вас было достаточно места. И начните отряхивать ладони, локти и плечи. При этом представляйте, как все неприятное - плохие чувства, тяжелые заботы и дурные мысли о самих себе - слетает с вас, как вода с собаки. Потом отряхните свои ноги от носков до бедер. А затем потрясите головой. Будет еще полезнее, если вы будете издавать при этом какие-нибудь звуки... Теперь отряхните лицо и прислушайтесь, как смешно меняется ваш голос, когда трясется рот. Представьте, что весь неприятный груз с вас спадает, и вы становитесь все бодрее и веселее, будто заново родились. (Всего 30-60 секунд).</w:t>
      </w:r>
    </w:p>
    <w:p w:rsidR="004B4744" w:rsidRPr="008B54B4" w:rsidRDefault="004B4744" w:rsidP="006E52E2">
      <w:pPr>
        <w:shd w:val="clear" w:color="auto" w:fill="FFFFFF"/>
        <w:spacing w:after="0" w:line="240" w:lineRule="auto"/>
        <w:ind w:firstLine="993"/>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Психологами доказано, что знания, усвоенные без интереса, не окрашенные собственным положительным отношением, эмоциями, не становятся полезными - это мёртвый груз. Пассивное восприятие и усвоение не могут быть опорой прочных знаний. Дети в таком случае запоминают слабо, так как учёба не захватывает их.</w:t>
      </w:r>
    </w:p>
    <w:p w:rsidR="004B4744" w:rsidRPr="008B54B4" w:rsidRDefault="004B4744" w:rsidP="006E52E2">
      <w:pPr>
        <w:shd w:val="clear" w:color="auto" w:fill="FFFFFF"/>
        <w:spacing w:after="0" w:line="240" w:lineRule="auto"/>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Расскажи мне, и я забуду,</w:t>
      </w:r>
      <w:r w:rsidRPr="008B54B4">
        <w:rPr>
          <w:rFonts w:ascii="Times New Roman" w:eastAsia="Times New Roman" w:hAnsi="Times New Roman" w:cs="Times New Roman"/>
          <w:sz w:val="28"/>
          <w:szCs w:val="28"/>
          <w:lang w:eastAsia="ru-RU"/>
        </w:rPr>
        <w:br/>
        <w:t>Покажи мне, и я запомню,</w:t>
      </w:r>
      <w:r w:rsidRPr="008B54B4">
        <w:rPr>
          <w:rFonts w:ascii="Times New Roman" w:eastAsia="Times New Roman" w:hAnsi="Times New Roman" w:cs="Times New Roman"/>
          <w:sz w:val="28"/>
          <w:szCs w:val="28"/>
          <w:lang w:eastAsia="ru-RU"/>
        </w:rPr>
        <w:br/>
        <w:t>Вовлеки меня, и я увлекусь!</w:t>
      </w:r>
      <w:r w:rsidR="006E52E2">
        <w:rPr>
          <w:rFonts w:ascii="Times New Roman" w:eastAsia="Times New Roman" w:hAnsi="Times New Roman" w:cs="Times New Roman"/>
          <w:sz w:val="28"/>
          <w:szCs w:val="28"/>
          <w:lang w:eastAsia="ru-RU"/>
        </w:rPr>
        <w:t xml:space="preserve"> (Слайд 5)</w:t>
      </w:r>
    </w:p>
    <w:p w:rsidR="00E547BD" w:rsidRPr="008B54B4" w:rsidRDefault="008B54B4" w:rsidP="006E52E2">
      <w:pPr>
        <w:shd w:val="clear" w:color="auto" w:fill="FFFFFF"/>
        <w:spacing w:after="0" w:line="240" w:lineRule="auto"/>
        <w:ind w:firstLine="993"/>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Е</w:t>
      </w:r>
      <w:r w:rsidR="00874361" w:rsidRPr="008B54B4">
        <w:rPr>
          <w:rFonts w:ascii="Times New Roman" w:eastAsia="Times New Roman" w:hAnsi="Times New Roman" w:cs="Times New Roman"/>
          <w:sz w:val="28"/>
          <w:szCs w:val="28"/>
          <w:lang w:eastAsia="ru-RU"/>
        </w:rPr>
        <w:t xml:space="preserve">сли на </w:t>
      </w:r>
      <w:r w:rsidR="004B4744" w:rsidRPr="008B54B4">
        <w:rPr>
          <w:rFonts w:ascii="Times New Roman" w:eastAsia="Times New Roman" w:hAnsi="Times New Roman" w:cs="Times New Roman"/>
          <w:sz w:val="28"/>
          <w:szCs w:val="28"/>
          <w:lang w:eastAsia="ru-RU"/>
        </w:rPr>
        <w:t xml:space="preserve"> занятиях </w:t>
      </w:r>
      <w:r w:rsidR="00874361" w:rsidRPr="008B54B4">
        <w:rPr>
          <w:rFonts w:ascii="Times New Roman" w:eastAsia="Times New Roman" w:hAnsi="Times New Roman" w:cs="Times New Roman"/>
          <w:sz w:val="28"/>
          <w:szCs w:val="28"/>
          <w:lang w:eastAsia="ru-RU"/>
        </w:rPr>
        <w:t xml:space="preserve">со </w:t>
      </w:r>
      <w:r w:rsidR="004B4744" w:rsidRPr="008B54B4">
        <w:rPr>
          <w:rFonts w:ascii="Times New Roman" w:eastAsia="Times New Roman" w:hAnsi="Times New Roman" w:cs="Times New Roman"/>
          <w:sz w:val="28"/>
          <w:szCs w:val="28"/>
          <w:lang w:eastAsia="ru-RU"/>
        </w:rPr>
        <w:t>слабоуспевающим</w:t>
      </w:r>
      <w:r w:rsidR="00874361" w:rsidRPr="008B54B4">
        <w:rPr>
          <w:rFonts w:ascii="Times New Roman" w:eastAsia="Times New Roman" w:hAnsi="Times New Roman" w:cs="Times New Roman"/>
          <w:sz w:val="28"/>
          <w:szCs w:val="28"/>
          <w:lang w:eastAsia="ru-RU"/>
        </w:rPr>
        <w:t>и деть</w:t>
      </w:r>
      <w:r w:rsidR="004B4744" w:rsidRPr="008B54B4">
        <w:rPr>
          <w:rFonts w:ascii="Times New Roman" w:eastAsia="Times New Roman" w:hAnsi="Times New Roman" w:cs="Times New Roman"/>
          <w:sz w:val="28"/>
          <w:szCs w:val="28"/>
          <w:lang w:eastAsia="ru-RU"/>
        </w:rPr>
        <w:t>м</w:t>
      </w:r>
      <w:r w:rsidR="00874361" w:rsidRPr="008B54B4">
        <w:rPr>
          <w:rFonts w:ascii="Times New Roman" w:eastAsia="Times New Roman" w:hAnsi="Times New Roman" w:cs="Times New Roman"/>
          <w:sz w:val="28"/>
          <w:szCs w:val="28"/>
          <w:lang w:eastAsia="ru-RU"/>
        </w:rPr>
        <w:t>и</w:t>
      </w:r>
      <w:r w:rsidR="004B4744" w:rsidRPr="008B54B4">
        <w:rPr>
          <w:rFonts w:ascii="Times New Roman" w:eastAsia="Times New Roman" w:hAnsi="Times New Roman" w:cs="Times New Roman"/>
          <w:sz w:val="28"/>
          <w:szCs w:val="28"/>
          <w:lang w:eastAsia="ru-RU"/>
        </w:rPr>
        <w:t xml:space="preserve"> предлагать специальные задания с диагностической и коррекционно-развивающей направленностью, а не учебного характера, то можно обеспечить положительную динамику развития этих детей. </w:t>
      </w:r>
    </w:p>
    <w:p w:rsidR="009772F4" w:rsidRPr="008B54B4" w:rsidRDefault="009772F4" w:rsidP="006E52E2">
      <w:pPr>
        <w:shd w:val="clear" w:color="auto" w:fill="FFFFFF"/>
        <w:spacing w:after="0" w:line="240" w:lineRule="auto"/>
        <w:ind w:firstLine="993"/>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 xml:space="preserve">Для преодоления этих трудностей обучения я использую игровые технологии, которые способствуют всестороннему развитию ребёнка и вызывают интерес к предмету. </w:t>
      </w:r>
    </w:p>
    <w:p w:rsidR="009772F4" w:rsidRDefault="008B54B4" w:rsidP="006E52E2">
      <w:pPr>
        <w:shd w:val="clear" w:color="auto" w:fill="FFFFFF"/>
        <w:spacing w:after="0" w:line="240" w:lineRule="auto"/>
        <w:ind w:firstLine="993"/>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 xml:space="preserve">     За годы работы </w:t>
      </w:r>
      <w:r w:rsidR="00FC4995" w:rsidRPr="008B54B4">
        <w:rPr>
          <w:rFonts w:ascii="Times New Roman" w:eastAsia="Times New Roman" w:hAnsi="Times New Roman" w:cs="Times New Roman"/>
          <w:sz w:val="28"/>
          <w:szCs w:val="28"/>
          <w:lang w:eastAsia="ru-RU"/>
        </w:rPr>
        <w:t>я убедилась, что на таких занятиях</w:t>
      </w:r>
      <w:r w:rsidR="009772F4" w:rsidRPr="008B54B4">
        <w:rPr>
          <w:rFonts w:ascii="Times New Roman" w:eastAsia="Times New Roman" w:hAnsi="Times New Roman" w:cs="Times New Roman"/>
          <w:sz w:val="28"/>
          <w:szCs w:val="28"/>
          <w:lang w:eastAsia="ru-RU"/>
        </w:rPr>
        <w:t xml:space="preserve"> ученики работают более актив</w:t>
      </w:r>
      <w:r w:rsidR="00FC4995" w:rsidRPr="008B54B4">
        <w:rPr>
          <w:rFonts w:ascii="Times New Roman" w:eastAsia="Times New Roman" w:hAnsi="Times New Roman" w:cs="Times New Roman"/>
          <w:sz w:val="28"/>
          <w:szCs w:val="28"/>
          <w:lang w:eastAsia="ru-RU"/>
        </w:rPr>
        <w:t xml:space="preserve">но. Игра </w:t>
      </w:r>
      <w:r w:rsidR="009772F4" w:rsidRPr="008B54B4">
        <w:rPr>
          <w:rFonts w:ascii="Times New Roman" w:eastAsia="Times New Roman" w:hAnsi="Times New Roman" w:cs="Times New Roman"/>
          <w:sz w:val="28"/>
          <w:szCs w:val="28"/>
          <w:lang w:eastAsia="ru-RU"/>
        </w:rPr>
        <w:t>пробуждает интерес не только к изучаемым вопросам, но и к русскому языку как учебному предмету. Игра обеспечивает более высокую, по ср</w:t>
      </w:r>
      <w:r w:rsidR="00FC4995" w:rsidRPr="008B54B4">
        <w:rPr>
          <w:rFonts w:ascii="Times New Roman" w:eastAsia="Times New Roman" w:hAnsi="Times New Roman" w:cs="Times New Roman"/>
          <w:sz w:val="28"/>
          <w:szCs w:val="28"/>
          <w:lang w:eastAsia="ru-RU"/>
        </w:rPr>
        <w:t>авнению с обычными формами занятий</w:t>
      </w:r>
      <w:r w:rsidR="009772F4" w:rsidRPr="008B54B4">
        <w:rPr>
          <w:rFonts w:ascii="Times New Roman" w:eastAsia="Times New Roman" w:hAnsi="Times New Roman" w:cs="Times New Roman"/>
          <w:sz w:val="28"/>
          <w:szCs w:val="28"/>
          <w:lang w:eastAsia="ru-RU"/>
        </w:rPr>
        <w:t xml:space="preserve">, результативность. Особенно радует, что те ученики, которые </w:t>
      </w:r>
      <w:r w:rsidR="00FC4995" w:rsidRPr="008B54B4">
        <w:rPr>
          <w:rFonts w:ascii="Times New Roman" w:eastAsia="Times New Roman" w:hAnsi="Times New Roman" w:cs="Times New Roman"/>
          <w:sz w:val="28"/>
          <w:szCs w:val="28"/>
          <w:lang w:eastAsia="ru-RU"/>
        </w:rPr>
        <w:t>учатся неохотно, на моих</w:t>
      </w:r>
      <w:r w:rsidRPr="008B54B4">
        <w:rPr>
          <w:rFonts w:ascii="Times New Roman" w:eastAsia="Times New Roman" w:hAnsi="Times New Roman" w:cs="Times New Roman"/>
          <w:sz w:val="28"/>
          <w:szCs w:val="28"/>
          <w:lang w:eastAsia="ru-RU"/>
        </w:rPr>
        <w:t xml:space="preserve"> </w:t>
      </w:r>
      <w:r w:rsidR="00FC4995" w:rsidRPr="008B54B4">
        <w:rPr>
          <w:rFonts w:ascii="Times New Roman" w:eastAsia="Times New Roman" w:hAnsi="Times New Roman" w:cs="Times New Roman"/>
          <w:sz w:val="28"/>
          <w:szCs w:val="28"/>
          <w:lang w:eastAsia="ru-RU"/>
        </w:rPr>
        <w:t xml:space="preserve">занятиях </w:t>
      </w:r>
      <w:r w:rsidR="009772F4" w:rsidRPr="008B54B4">
        <w:rPr>
          <w:rFonts w:ascii="Times New Roman" w:eastAsia="Times New Roman" w:hAnsi="Times New Roman" w:cs="Times New Roman"/>
          <w:sz w:val="28"/>
          <w:szCs w:val="28"/>
          <w:lang w:eastAsia="ru-RU"/>
        </w:rPr>
        <w:t xml:space="preserve"> работают с большим </w:t>
      </w:r>
      <w:r w:rsidR="009772F4" w:rsidRPr="008B54B4">
        <w:rPr>
          <w:rFonts w:ascii="Times New Roman" w:eastAsia="Times New Roman" w:hAnsi="Times New Roman" w:cs="Times New Roman"/>
          <w:sz w:val="28"/>
          <w:szCs w:val="28"/>
          <w:lang w:eastAsia="ru-RU"/>
        </w:rPr>
        <w:lastRenderedPageBreak/>
        <w:t>увлечением</w:t>
      </w:r>
      <w:r w:rsidRPr="008B54B4">
        <w:rPr>
          <w:rFonts w:ascii="Times New Roman" w:eastAsia="Times New Roman" w:hAnsi="Times New Roman" w:cs="Times New Roman"/>
          <w:sz w:val="28"/>
          <w:szCs w:val="28"/>
          <w:lang w:eastAsia="ru-RU"/>
        </w:rPr>
        <w:t xml:space="preserve">, потому что </w:t>
      </w:r>
      <w:r w:rsidR="009772F4" w:rsidRPr="008B54B4">
        <w:rPr>
          <w:rFonts w:ascii="Times New Roman" w:eastAsia="Times New Roman" w:hAnsi="Times New Roman" w:cs="Times New Roman"/>
          <w:sz w:val="28"/>
          <w:szCs w:val="28"/>
          <w:lang w:eastAsia="ru-RU"/>
        </w:rPr>
        <w:t xml:space="preserve"> я стараюсь использовать различные виды дидактических игр, которые дают возможность ученикам не только успешнее усваивать материал, но и отдохнуть. </w:t>
      </w:r>
    </w:p>
    <w:p w:rsidR="00DE311D" w:rsidRPr="008B54B4" w:rsidRDefault="00DE311D" w:rsidP="006E52E2">
      <w:pPr>
        <w:shd w:val="clear" w:color="auto" w:fill="FFFFFF"/>
        <w:spacing w:after="0" w:line="240" w:lineRule="auto"/>
        <w:ind w:firstLine="993"/>
        <w:jc w:val="both"/>
        <w:rPr>
          <w:rFonts w:ascii="Times New Roman" w:eastAsia="Times New Roman" w:hAnsi="Times New Roman" w:cs="Times New Roman"/>
          <w:sz w:val="28"/>
          <w:szCs w:val="28"/>
          <w:lang w:eastAsia="ru-RU"/>
        </w:rPr>
      </w:pPr>
    </w:p>
    <w:p w:rsidR="00FC4995" w:rsidRPr="008B54B4" w:rsidRDefault="008B54B4" w:rsidP="006E52E2">
      <w:pPr>
        <w:shd w:val="clear" w:color="auto" w:fill="FFFFFF"/>
        <w:spacing w:after="0" w:line="240" w:lineRule="auto"/>
        <w:ind w:left="720"/>
        <w:jc w:val="both"/>
        <w:rPr>
          <w:rFonts w:ascii="Times New Roman" w:eastAsia="Times New Roman" w:hAnsi="Times New Roman" w:cs="Times New Roman"/>
          <w:b/>
          <w:sz w:val="28"/>
          <w:szCs w:val="28"/>
          <w:lang w:eastAsia="ru-RU"/>
        </w:rPr>
      </w:pPr>
      <w:r w:rsidRPr="008B54B4">
        <w:rPr>
          <w:rFonts w:ascii="Times New Roman" w:eastAsia="Times New Roman" w:hAnsi="Times New Roman" w:cs="Times New Roman"/>
          <w:b/>
          <w:sz w:val="28"/>
          <w:szCs w:val="28"/>
          <w:lang w:eastAsia="ru-RU"/>
        </w:rPr>
        <w:t>Игры по фонетике и орфоэпии</w:t>
      </w:r>
      <w:r w:rsidR="000707F7">
        <w:rPr>
          <w:rFonts w:ascii="Times New Roman" w:eastAsia="Times New Roman" w:hAnsi="Times New Roman" w:cs="Times New Roman"/>
          <w:b/>
          <w:sz w:val="28"/>
          <w:szCs w:val="28"/>
          <w:lang w:eastAsia="ru-RU"/>
        </w:rPr>
        <w:t xml:space="preserve"> (Слайд 6)</w:t>
      </w:r>
    </w:p>
    <w:p w:rsidR="00FC4995" w:rsidRPr="008B54B4" w:rsidRDefault="00FC4995" w:rsidP="006E52E2">
      <w:pPr>
        <w:pStyle w:val="a6"/>
        <w:spacing w:before="0" w:beforeAutospacing="0" w:after="0" w:afterAutospacing="0"/>
        <w:jc w:val="both"/>
        <w:rPr>
          <w:sz w:val="28"/>
          <w:szCs w:val="28"/>
        </w:rPr>
      </w:pPr>
      <w:r w:rsidRPr="008B54B4">
        <w:rPr>
          <w:rStyle w:val="a5"/>
          <w:sz w:val="28"/>
          <w:szCs w:val="28"/>
        </w:rPr>
        <w:t>«Пригласи на обед»</w:t>
      </w:r>
    </w:p>
    <w:p w:rsidR="00FC4995" w:rsidRPr="000707F7" w:rsidRDefault="00FC4995" w:rsidP="006E52E2">
      <w:pPr>
        <w:pStyle w:val="a6"/>
        <w:spacing w:before="0" w:beforeAutospacing="0" w:after="0" w:afterAutospacing="0"/>
        <w:jc w:val="both"/>
        <w:rPr>
          <w:b/>
          <w:sz w:val="28"/>
          <w:szCs w:val="28"/>
        </w:rPr>
      </w:pPr>
      <w:r w:rsidRPr="008B54B4">
        <w:rPr>
          <w:rStyle w:val="a5"/>
          <w:i/>
          <w:iCs/>
          <w:sz w:val="28"/>
          <w:szCs w:val="28"/>
        </w:rPr>
        <w:t>Задача:</w:t>
      </w:r>
      <w:r w:rsidRPr="008B54B4">
        <w:rPr>
          <w:rStyle w:val="apple-converted-space"/>
          <w:sz w:val="28"/>
          <w:szCs w:val="28"/>
        </w:rPr>
        <w:t> </w:t>
      </w:r>
      <w:r w:rsidRPr="008B54B4">
        <w:rPr>
          <w:sz w:val="28"/>
          <w:szCs w:val="28"/>
        </w:rPr>
        <w:t>Озвучить меню обеда, на который вы хотите пригласить своего друга (коллегу, знакомого). В меню, конечно, должны оказаться тефтели, щавель, пирожки с творогом, сливовый или грушевый компот и т.д. (другие слова, традиционно вызывающие трудности в произношении).</w:t>
      </w:r>
      <w:r w:rsidR="000707F7">
        <w:rPr>
          <w:sz w:val="28"/>
          <w:szCs w:val="28"/>
        </w:rPr>
        <w:t xml:space="preserve"> </w:t>
      </w:r>
      <w:r w:rsidR="000707F7" w:rsidRPr="000707F7">
        <w:rPr>
          <w:b/>
          <w:sz w:val="28"/>
          <w:szCs w:val="28"/>
        </w:rPr>
        <w:t>(Слайд 7)</w:t>
      </w:r>
    </w:p>
    <w:p w:rsidR="00DE311D" w:rsidRPr="008B54B4" w:rsidRDefault="00DE311D" w:rsidP="006E52E2">
      <w:pPr>
        <w:pStyle w:val="a6"/>
        <w:spacing w:before="0" w:beforeAutospacing="0" w:after="0" w:afterAutospacing="0"/>
        <w:jc w:val="both"/>
        <w:rPr>
          <w:sz w:val="28"/>
          <w:szCs w:val="28"/>
        </w:rPr>
      </w:pPr>
    </w:p>
    <w:p w:rsidR="008B54B4" w:rsidRPr="008B54B4" w:rsidRDefault="008B54B4" w:rsidP="006E52E2">
      <w:pPr>
        <w:pStyle w:val="a6"/>
        <w:spacing w:before="0" w:beforeAutospacing="0" w:after="0" w:afterAutospacing="0"/>
        <w:jc w:val="both"/>
        <w:rPr>
          <w:b/>
          <w:sz w:val="28"/>
          <w:szCs w:val="28"/>
        </w:rPr>
      </w:pPr>
      <w:r w:rsidRPr="008B54B4">
        <w:rPr>
          <w:b/>
          <w:sz w:val="28"/>
          <w:szCs w:val="28"/>
        </w:rPr>
        <w:t>Игры по лексике и фразеологии.</w:t>
      </w:r>
      <w:r w:rsidR="000707F7">
        <w:rPr>
          <w:b/>
          <w:sz w:val="28"/>
          <w:szCs w:val="28"/>
        </w:rPr>
        <w:t xml:space="preserve"> (Слайд 8)</w:t>
      </w:r>
    </w:p>
    <w:p w:rsidR="00FC4995" w:rsidRPr="00DE311D" w:rsidRDefault="00FC4995" w:rsidP="006E52E2">
      <w:pPr>
        <w:spacing w:after="0" w:line="240" w:lineRule="auto"/>
        <w:jc w:val="both"/>
        <w:rPr>
          <w:rFonts w:ascii="Times New Roman" w:eastAsia="Times New Roman" w:hAnsi="Times New Roman"/>
          <w:b/>
          <w:sz w:val="28"/>
          <w:szCs w:val="28"/>
          <w:lang w:eastAsia="ru-RU"/>
        </w:rPr>
      </w:pPr>
      <w:r w:rsidRPr="00DE311D">
        <w:rPr>
          <w:rFonts w:ascii="Times New Roman" w:eastAsia="Times New Roman" w:hAnsi="Times New Roman"/>
          <w:b/>
          <w:sz w:val="28"/>
          <w:szCs w:val="28"/>
          <w:lang w:eastAsia="ru-RU"/>
        </w:rPr>
        <w:t> Восстановить пословицы, части которых соединены неверно. Раскрыть скобки.</w:t>
      </w:r>
    </w:p>
    <w:p w:rsidR="00FC4995" w:rsidRPr="008B54B4" w:rsidRDefault="00FC4995" w:rsidP="006E52E2">
      <w:pPr>
        <w:spacing w:after="0" w:line="240" w:lineRule="auto"/>
        <w:jc w:val="both"/>
        <w:rPr>
          <w:rFonts w:ascii="Times New Roman" w:eastAsia="Times New Roman" w:hAnsi="Times New Roman"/>
          <w:sz w:val="28"/>
          <w:szCs w:val="28"/>
          <w:lang w:eastAsia="ru-RU"/>
        </w:rPr>
      </w:pPr>
      <w:r w:rsidRPr="008B54B4">
        <w:rPr>
          <w:rFonts w:ascii="Times New Roman" w:eastAsia="Times New Roman" w:hAnsi="Times New Roman"/>
          <w:sz w:val="28"/>
          <w:szCs w:val="28"/>
          <w:lang w:eastAsia="ru-RU"/>
        </w:rPr>
        <w:t>1) Бояться (не</w:t>
      </w:r>
      <w:proofErr w:type="gramStart"/>
      <w:r w:rsidRPr="008B54B4">
        <w:rPr>
          <w:rFonts w:ascii="Times New Roman" w:eastAsia="Times New Roman" w:hAnsi="Times New Roman"/>
          <w:sz w:val="28"/>
          <w:szCs w:val="28"/>
          <w:lang w:eastAsia="ru-RU"/>
        </w:rPr>
        <w:t>)с</w:t>
      </w:r>
      <w:proofErr w:type="gramEnd"/>
      <w:r w:rsidRPr="008B54B4">
        <w:rPr>
          <w:rFonts w:ascii="Times New Roman" w:eastAsia="Times New Roman" w:hAnsi="Times New Roman"/>
          <w:sz w:val="28"/>
          <w:szCs w:val="28"/>
          <w:lang w:eastAsia="ru-RU"/>
        </w:rPr>
        <w:t>частья - в лес (не)ходить.</w:t>
      </w:r>
    </w:p>
    <w:p w:rsidR="00FC4995" w:rsidRPr="008B54B4" w:rsidRDefault="00FC4995" w:rsidP="006E52E2">
      <w:pPr>
        <w:spacing w:after="0" w:line="240" w:lineRule="auto"/>
        <w:jc w:val="both"/>
        <w:rPr>
          <w:rFonts w:ascii="Times New Roman" w:eastAsia="Times New Roman" w:hAnsi="Times New Roman"/>
          <w:sz w:val="28"/>
          <w:szCs w:val="28"/>
          <w:lang w:eastAsia="ru-RU"/>
        </w:rPr>
      </w:pPr>
      <w:r w:rsidRPr="008B54B4">
        <w:rPr>
          <w:rFonts w:ascii="Times New Roman" w:eastAsia="Times New Roman" w:hAnsi="Times New Roman"/>
          <w:sz w:val="28"/>
          <w:szCs w:val="28"/>
          <w:lang w:eastAsia="ru-RU"/>
        </w:rPr>
        <w:t>2) (Не</w:t>
      </w:r>
      <w:proofErr w:type="gramStart"/>
      <w:r w:rsidRPr="008B54B4">
        <w:rPr>
          <w:rFonts w:ascii="Times New Roman" w:eastAsia="Times New Roman" w:hAnsi="Times New Roman"/>
          <w:sz w:val="28"/>
          <w:szCs w:val="28"/>
          <w:lang w:eastAsia="ru-RU"/>
        </w:rPr>
        <w:t>)д</w:t>
      </w:r>
      <w:proofErr w:type="gramEnd"/>
      <w:r w:rsidRPr="008B54B4">
        <w:rPr>
          <w:rFonts w:ascii="Times New Roman" w:eastAsia="Times New Roman" w:hAnsi="Times New Roman"/>
          <w:sz w:val="28"/>
          <w:szCs w:val="28"/>
          <w:lang w:eastAsia="ru-RU"/>
        </w:rPr>
        <w:t>ругу поверить - словам твоим никогда веры (не)будет.</w:t>
      </w:r>
    </w:p>
    <w:p w:rsidR="00FC4995" w:rsidRPr="008B54B4" w:rsidRDefault="00FC4995" w:rsidP="006E52E2">
      <w:pPr>
        <w:spacing w:after="0" w:line="240" w:lineRule="auto"/>
        <w:jc w:val="both"/>
        <w:rPr>
          <w:rFonts w:ascii="Times New Roman" w:eastAsia="Times New Roman" w:hAnsi="Times New Roman"/>
          <w:sz w:val="28"/>
          <w:szCs w:val="28"/>
          <w:lang w:eastAsia="ru-RU"/>
        </w:rPr>
      </w:pPr>
      <w:r w:rsidRPr="008B54B4">
        <w:rPr>
          <w:rFonts w:ascii="Times New Roman" w:eastAsia="Times New Roman" w:hAnsi="Times New Roman"/>
          <w:sz w:val="28"/>
          <w:szCs w:val="28"/>
          <w:lang w:eastAsia="ru-RU"/>
        </w:rPr>
        <w:t>3) Волков бояться - друга обмануть.</w:t>
      </w:r>
    </w:p>
    <w:p w:rsidR="00FC4995" w:rsidRPr="008B54B4" w:rsidRDefault="00FC4995" w:rsidP="006E52E2">
      <w:pPr>
        <w:spacing w:after="0" w:line="240" w:lineRule="auto"/>
        <w:jc w:val="both"/>
        <w:rPr>
          <w:rFonts w:ascii="Times New Roman" w:eastAsia="Times New Roman" w:hAnsi="Times New Roman"/>
          <w:sz w:val="28"/>
          <w:szCs w:val="28"/>
          <w:lang w:eastAsia="ru-RU"/>
        </w:rPr>
      </w:pPr>
      <w:r w:rsidRPr="008B54B4">
        <w:rPr>
          <w:rFonts w:ascii="Times New Roman" w:eastAsia="Times New Roman" w:hAnsi="Times New Roman"/>
          <w:sz w:val="28"/>
          <w:szCs w:val="28"/>
          <w:lang w:eastAsia="ru-RU"/>
        </w:rPr>
        <w:t>4) (Не</w:t>
      </w:r>
      <w:proofErr w:type="gramStart"/>
      <w:r w:rsidRPr="008B54B4">
        <w:rPr>
          <w:rFonts w:ascii="Times New Roman" w:eastAsia="Times New Roman" w:hAnsi="Times New Roman"/>
          <w:sz w:val="28"/>
          <w:szCs w:val="28"/>
          <w:lang w:eastAsia="ru-RU"/>
        </w:rPr>
        <w:t>)п</w:t>
      </w:r>
      <w:proofErr w:type="gramEnd"/>
      <w:r w:rsidRPr="008B54B4">
        <w:rPr>
          <w:rFonts w:ascii="Times New Roman" w:eastAsia="Times New Roman" w:hAnsi="Times New Roman"/>
          <w:sz w:val="28"/>
          <w:szCs w:val="28"/>
          <w:lang w:eastAsia="ru-RU"/>
        </w:rPr>
        <w:t>люй в колодец - стыдно (не)учиться.</w:t>
      </w:r>
    </w:p>
    <w:p w:rsidR="00FC4995" w:rsidRPr="008B54B4" w:rsidRDefault="00FC4995" w:rsidP="006E52E2">
      <w:pPr>
        <w:spacing w:after="0" w:line="240" w:lineRule="auto"/>
        <w:jc w:val="both"/>
        <w:rPr>
          <w:rFonts w:ascii="Times New Roman" w:eastAsia="Times New Roman" w:hAnsi="Times New Roman"/>
          <w:sz w:val="28"/>
          <w:szCs w:val="28"/>
          <w:lang w:eastAsia="ru-RU"/>
        </w:rPr>
      </w:pPr>
      <w:r w:rsidRPr="008B54B4">
        <w:rPr>
          <w:rFonts w:ascii="Times New Roman" w:eastAsia="Times New Roman" w:hAnsi="Times New Roman"/>
          <w:sz w:val="28"/>
          <w:szCs w:val="28"/>
          <w:lang w:eastAsia="ru-RU"/>
        </w:rPr>
        <w:t>5) Раз скажешь (не</w:t>
      </w:r>
      <w:proofErr w:type="gramStart"/>
      <w:r w:rsidRPr="008B54B4">
        <w:rPr>
          <w:rFonts w:ascii="Times New Roman" w:eastAsia="Times New Roman" w:hAnsi="Times New Roman"/>
          <w:sz w:val="28"/>
          <w:szCs w:val="28"/>
          <w:lang w:eastAsia="ru-RU"/>
        </w:rPr>
        <w:t>)п</w:t>
      </w:r>
      <w:proofErr w:type="gramEnd"/>
      <w:r w:rsidRPr="008B54B4">
        <w:rPr>
          <w:rFonts w:ascii="Times New Roman" w:eastAsia="Times New Roman" w:hAnsi="Times New Roman"/>
          <w:sz w:val="28"/>
          <w:szCs w:val="28"/>
          <w:lang w:eastAsia="ru-RU"/>
        </w:rPr>
        <w:t>равду - и счастья (не)видать.</w:t>
      </w:r>
    </w:p>
    <w:p w:rsidR="00FC4995" w:rsidRPr="000707F7" w:rsidRDefault="00FC4995" w:rsidP="006E52E2">
      <w:pPr>
        <w:spacing w:after="0" w:line="240" w:lineRule="auto"/>
        <w:jc w:val="both"/>
        <w:rPr>
          <w:rFonts w:ascii="Times New Roman" w:eastAsia="Times New Roman" w:hAnsi="Times New Roman"/>
          <w:b/>
          <w:sz w:val="28"/>
          <w:szCs w:val="28"/>
          <w:lang w:eastAsia="ru-RU"/>
        </w:rPr>
      </w:pPr>
      <w:r w:rsidRPr="008B54B4">
        <w:rPr>
          <w:rFonts w:ascii="Times New Roman" w:eastAsia="Times New Roman" w:hAnsi="Times New Roman"/>
          <w:sz w:val="28"/>
          <w:szCs w:val="28"/>
          <w:lang w:eastAsia="ru-RU"/>
        </w:rPr>
        <w:t>6) (Не</w:t>
      </w:r>
      <w:proofErr w:type="gramStart"/>
      <w:r w:rsidRPr="008B54B4">
        <w:rPr>
          <w:rFonts w:ascii="Times New Roman" w:eastAsia="Times New Roman" w:hAnsi="Times New Roman"/>
          <w:sz w:val="28"/>
          <w:szCs w:val="28"/>
          <w:lang w:eastAsia="ru-RU"/>
        </w:rPr>
        <w:t>)с</w:t>
      </w:r>
      <w:proofErr w:type="gramEnd"/>
      <w:r w:rsidRPr="008B54B4">
        <w:rPr>
          <w:rFonts w:ascii="Times New Roman" w:eastAsia="Times New Roman" w:hAnsi="Times New Roman"/>
          <w:sz w:val="28"/>
          <w:szCs w:val="28"/>
          <w:lang w:eastAsia="ru-RU"/>
        </w:rPr>
        <w:t>тыдно (не)знать - пригодится воды напиться.</w:t>
      </w:r>
      <w:r w:rsidR="000707F7">
        <w:rPr>
          <w:rFonts w:ascii="Times New Roman" w:eastAsia="Times New Roman" w:hAnsi="Times New Roman"/>
          <w:sz w:val="28"/>
          <w:szCs w:val="28"/>
          <w:lang w:eastAsia="ru-RU"/>
        </w:rPr>
        <w:t xml:space="preserve"> </w:t>
      </w:r>
      <w:r w:rsidR="000707F7" w:rsidRPr="000707F7">
        <w:rPr>
          <w:rFonts w:ascii="Times New Roman" w:eastAsia="Times New Roman" w:hAnsi="Times New Roman"/>
          <w:b/>
          <w:sz w:val="28"/>
          <w:szCs w:val="28"/>
          <w:lang w:eastAsia="ru-RU"/>
        </w:rPr>
        <w:t>(Слайд 9)</w:t>
      </w:r>
    </w:p>
    <w:p w:rsidR="00FC4995" w:rsidRPr="008B54B4" w:rsidRDefault="00FC4995" w:rsidP="006E52E2">
      <w:pPr>
        <w:pStyle w:val="msonormalbullet2gif"/>
        <w:shd w:val="clear" w:color="auto" w:fill="FFFFFF"/>
        <w:tabs>
          <w:tab w:val="left" w:pos="3542"/>
        </w:tabs>
        <w:spacing w:before="0" w:beforeAutospacing="0" w:after="0" w:afterAutospacing="0"/>
        <w:ind w:right="1037"/>
        <w:contextualSpacing/>
        <w:jc w:val="both"/>
        <w:rPr>
          <w:sz w:val="28"/>
          <w:szCs w:val="28"/>
        </w:rPr>
      </w:pPr>
      <w:r w:rsidRPr="008B54B4">
        <w:rPr>
          <w:b/>
          <w:bCs/>
          <w:spacing w:val="-3"/>
          <w:sz w:val="28"/>
          <w:szCs w:val="28"/>
        </w:rPr>
        <w:t>Аукцион</w:t>
      </w:r>
    </w:p>
    <w:p w:rsidR="00FC4995" w:rsidRPr="008B54B4" w:rsidRDefault="00FC4995" w:rsidP="006E52E2">
      <w:pPr>
        <w:pStyle w:val="msonormalbullet2gif"/>
        <w:shd w:val="clear" w:color="auto" w:fill="FFFFFF"/>
        <w:spacing w:before="0" w:beforeAutospacing="0" w:after="0" w:afterAutospacing="0"/>
        <w:contextualSpacing/>
        <w:jc w:val="both"/>
        <w:rPr>
          <w:sz w:val="28"/>
          <w:szCs w:val="28"/>
        </w:rPr>
      </w:pPr>
      <w:r w:rsidRPr="008B54B4">
        <w:rPr>
          <w:sz w:val="28"/>
          <w:szCs w:val="28"/>
        </w:rPr>
        <w:t xml:space="preserve">В этой игре побеждает тот, кто последним назовёт фразеологический </w:t>
      </w:r>
      <w:r w:rsidRPr="008B54B4">
        <w:rPr>
          <w:spacing w:val="-6"/>
          <w:sz w:val="28"/>
          <w:szCs w:val="28"/>
        </w:rPr>
        <w:t>оборот, в котором встречаются названия животных, птиц, насекомых.</w:t>
      </w:r>
    </w:p>
    <w:p w:rsidR="00FC4995" w:rsidRPr="008B54B4" w:rsidRDefault="00FC4995" w:rsidP="006E52E2">
      <w:pPr>
        <w:pStyle w:val="msonormalbullet2gif"/>
        <w:shd w:val="clear" w:color="auto" w:fill="FFFFFF"/>
        <w:spacing w:before="0" w:beforeAutospacing="0" w:after="0" w:afterAutospacing="0"/>
        <w:contextualSpacing/>
        <w:jc w:val="both"/>
        <w:rPr>
          <w:sz w:val="28"/>
          <w:szCs w:val="28"/>
        </w:rPr>
      </w:pPr>
      <w:proofErr w:type="gramStart"/>
      <w:r w:rsidRPr="008B54B4">
        <w:rPr>
          <w:spacing w:val="-7"/>
          <w:sz w:val="28"/>
          <w:szCs w:val="28"/>
        </w:rPr>
        <w:t xml:space="preserve">Покупать кота в мешке; волка ноги кормят; всяк кулик свое болото хвалит; </w:t>
      </w:r>
      <w:r w:rsidRPr="008B54B4">
        <w:rPr>
          <w:sz w:val="28"/>
          <w:szCs w:val="28"/>
        </w:rPr>
        <w:t xml:space="preserve">куры не клюют; комар носа не подточит; когда рак свистнет; мартышкин </w:t>
      </w:r>
      <w:r w:rsidRPr="008B54B4">
        <w:rPr>
          <w:spacing w:val="-5"/>
          <w:sz w:val="28"/>
          <w:szCs w:val="28"/>
        </w:rPr>
        <w:t xml:space="preserve">груд; подложить свинью; кот наплакал; первая ласточка; умирающий лебедь; </w:t>
      </w:r>
      <w:r w:rsidRPr="008B54B4">
        <w:rPr>
          <w:sz w:val="28"/>
          <w:szCs w:val="28"/>
        </w:rPr>
        <w:t xml:space="preserve">брать быка за рога; блоху подковать; надуться как мышь па крупу; хорош </w:t>
      </w:r>
      <w:r w:rsidRPr="008B54B4">
        <w:rPr>
          <w:spacing w:val="-10"/>
          <w:sz w:val="28"/>
          <w:szCs w:val="28"/>
        </w:rPr>
        <w:t>гусь; упрямый  осел; носиться как курица с яйцом и т. п.</w:t>
      </w:r>
      <w:r w:rsidR="000707F7">
        <w:rPr>
          <w:spacing w:val="-10"/>
          <w:sz w:val="28"/>
          <w:szCs w:val="28"/>
        </w:rPr>
        <w:t xml:space="preserve"> (Слайд 1</w:t>
      </w:r>
      <w:r w:rsidR="00C44D55">
        <w:rPr>
          <w:spacing w:val="-10"/>
          <w:sz w:val="28"/>
          <w:szCs w:val="28"/>
        </w:rPr>
        <w:t>0)</w:t>
      </w:r>
      <w:proofErr w:type="gramEnd"/>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b/>
          <w:bCs/>
          <w:sz w:val="28"/>
          <w:szCs w:val="28"/>
        </w:rPr>
        <w:t>Игра “Аплодисменты”</w:t>
      </w:r>
      <w:r w:rsidRPr="008B54B4">
        <w:rPr>
          <w:rFonts w:ascii="Times New Roman" w:hAnsi="Times New Roman"/>
          <w:sz w:val="28"/>
          <w:szCs w:val="28"/>
        </w:rPr>
        <w:t>.</w:t>
      </w:r>
    </w:p>
    <w:p w:rsidR="00FC4995" w:rsidRPr="008B54B4" w:rsidRDefault="00FC4995" w:rsidP="006E52E2">
      <w:pPr>
        <w:spacing w:after="0" w:line="240" w:lineRule="auto"/>
        <w:jc w:val="both"/>
        <w:rPr>
          <w:rFonts w:ascii="Times New Roman" w:hAnsi="Times New Roman"/>
          <w:b/>
          <w:sz w:val="28"/>
          <w:szCs w:val="28"/>
        </w:rPr>
      </w:pPr>
      <w:r w:rsidRPr="008B54B4">
        <w:rPr>
          <w:rFonts w:ascii="Times New Roman" w:hAnsi="Times New Roman"/>
          <w:b/>
          <w:i/>
          <w:iCs/>
          <w:sz w:val="28"/>
          <w:szCs w:val="28"/>
        </w:rPr>
        <w:t>Отметьте хлопком фразеологический оборот.</w:t>
      </w:r>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sz w:val="28"/>
          <w:szCs w:val="28"/>
        </w:rPr>
        <w:t xml:space="preserve">Золотые зубы, медвежья берлога, медвежья услуга, волчий аппетит, дрова разгорелись, глаза разгорелись, приходить в школу, волчий хвост, сбивать с толку, сбивать с дерева, </w:t>
      </w:r>
      <w:proofErr w:type="gramStart"/>
      <w:r w:rsidRPr="008B54B4">
        <w:rPr>
          <w:rFonts w:ascii="Times New Roman" w:hAnsi="Times New Roman"/>
          <w:sz w:val="28"/>
          <w:szCs w:val="28"/>
        </w:rPr>
        <w:t>горькая</w:t>
      </w:r>
      <w:proofErr w:type="gramEnd"/>
      <w:r w:rsidRPr="008B54B4">
        <w:rPr>
          <w:rFonts w:ascii="Times New Roman" w:hAnsi="Times New Roman"/>
          <w:sz w:val="28"/>
          <w:szCs w:val="28"/>
        </w:rPr>
        <w:t xml:space="preserve"> правда, задрать нос, приходить в голову, горькое лекарство.</w:t>
      </w:r>
      <w:r w:rsidR="00C44D55">
        <w:rPr>
          <w:rFonts w:ascii="Times New Roman" w:hAnsi="Times New Roman"/>
          <w:sz w:val="28"/>
          <w:szCs w:val="28"/>
        </w:rPr>
        <w:t xml:space="preserve"> (Слайд 11)</w:t>
      </w:r>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b/>
          <w:bCs/>
          <w:sz w:val="28"/>
          <w:szCs w:val="28"/>
        </w:rPr>
        <w:t>Шесть загадок волшебного сундучка </w:t>
      </w:r>
      <w:r w:rsidR="00BB1D40">
        <w:rPr>
          <w:rFonts w:ascii="Times New Roman" w:hAnsi="Times New Roman"/>
          <w:b/>
          <w:bCs/>
          <w:sz w:val="28"/>
          <w:szCs w:val="28"/>
        </w:rPr>
        <w:t xml:space="preserve">(Слайд 12) </w:t>
      </w:r>
      <w:r w:rsidRPr="008B54B4">
        <w:rPr>
          <w:rFonts w:ascii="Times New Roman" w:hAnsi="Times New Roman"/>
          <w:sz w:val="28"/>
          <w:szCs w:val="28"/>
        </w:rPr>
        <w:t>(ложка, лук, тарелка, решето, дудка, мешок).</w:t>
      </w:r>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sz w:val="28"/>
          <w:szCs w:val="28"/>
        </w:rPr>
        <w:t>– Назовите фразеологизм, содержащий название предмета из сундучка (учитель поочерёдно показывает предметы из сундучка). </w:t>
      </w:r>
      <w:r w:rsidRPr="008B54B4">
        <w:rPr>
          <w:rFonts w:ascii="Times New Roman" w:hAnsi="Times New Roman"/>
          <w:i/>
          <w:iCs/>
          <w:sz w:val="28"/>
          <w:szCs w:val="28"/>
        </w:rPr>
        <w:t>Подсказка</w:t>
      </w:r>
      <w:r w:rsidRPr="008B54B4">
        <w:rPr>
          <w:rFonts w:ascii="Times New Roman" w:hAnsi="Times New Roman"/>
          <w:sz w:val="28"/>
          <w:szCs w:val="28"/>
        </w:rPr>
        <w:t> – шуточный вопрос.</w:t>
      </w:r>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sz w:val="28"/>
          <w:szCs w:val="28"/>
        </w:rPr>
        <w:t>Ею кофе, чай мешают и медленное действие совершают. Что это?</w:t>
      </w:r>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sz w:val="28"/>
          <w:szCs w:val="28"/>
        </w:rPr>
        <w:t>С этим овощем дружит горе. Что это?</w:t>
      </w:r>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sz w:val="28"/>
          <w:szCs w:val="28"/>
        </w:rPr>
        <w:t>В какой посуде чувствуют себя неловко?</w:t>
      </w:r>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sz w:val="28"/>
          <w:szCs w:val="28"/>
        </w:rPr>
        <w:t>В этой посуде воду не носят, зато в ней полно чудес. Что это?</w:t>
      </w:r>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sz w:val="28"/>
          <w:szCs w:val="28"/>
        </w:rPr>
        <w:t>Под какой музыкальный инструмент плясать никому не хочется?</w:t>
      </w:r>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sz w:val="28"/>
          <w:szCs w:val="28"/>
        </w:rPr>
        <w:t>В нём можно купить кота, но не утаишь шила. Что это?</w:t>
      </w:r>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sz w:val="28"/>
          <w:szCs w:val="28"/>
        </w:rPr>
        <w:t>Через час по чайной ложке – помалу, очень медленно, долго (о чьём-либо медленном действии).</w:t>
      </w:r>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sz w:val="28"/>
          <w:szCs w:val="28"/>
        </w:rPr>
        <w:t>Горе луковое – незадачливый, нерасторопный человек.</w:t>
      </w:r>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sz w:val="28"/>
          <w:szCs w:val="28"/>
        </w:rPr>
        <w:t>Быть не в своей тарелке – быть в плохом, подавленном настроении, чувствовать неловкость.</w:t>
      </w:r>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sz w:val="28"/>
          <w:szCs w:val="28"/>
        </w:rPr>
        <w:lastRenderedPageBreak/>
        <w:t>Чудеса в решете – невероятно, необыкновенно; о чём-либо необыкновенном, странном.</w:t>
      </w:r>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sz w:val="28"/>
          <w:szCs w:val="28"/>
        </w:rPr>
        <w:t xml:space="preserve">Плясать под чужую дудку – действовать не по своей воле, а по произволу </w:t>
      </w:r>
      <w:proofErr w:type="gramStart"/>
      <w:r w:rsidRPr="008B54B4">
        <w:rPr>
          <w:rFonts w:ascii="Times New Roman" w:hAnsi="Times New Roman"/>
          <w:sz w:val="28"/>
          <w:szCs w:val="28"/>
        </w:rPr>
        <w:t>другого</w:t>
      </w:r>
      <w:proofErr w:type="gramEnd"/>
      <w:r w:rsidRPr="008B54B4">
        <w:rPr>
          <w:rFonts w:ascii="Times New Roman" w:hAnsi="Times New Roman"/>
          <w:sz w:val="28"/>
          <w:szCs w:val="28"/>
        </w:rPr>
        <w:t>, во всём подчиняться кому-либо.</w:t>
      </w:r>
    </w:p>
    <w:p w:rsidR="00FC4995" w:rsidRPr="008B54B4" w:rsidRDefault="00FC4995" w:rsidP="006E52E2">
      <w:pPr>
        <w:spacing w:after="0" w:line="240" w:lineRule="auto"/>
        <w:jc w:val="both"/>
        <w:rPr>
          <w:rFonts w:ascii="Times New Roman" w:hAnsi="Times New Roman"/>
          <w:sz w:val="28"/>
          <w:szCs w:val="28"/>
        </w:rPr>
      </w:pPr>
      <w:r w:rsidRPr="008B54B4">
        <w:rPr>
          <w:rFonts w:ascii="Times New Roman" w:hAnsi="Times New Roman"/>
          <w:sz w:val="28"/>
          <w:szCs w:val="28"/>
        </w:rPr>
        <w:t>Купить кота в мешке – приобрести неизвестно что</w:t>
      </w:r>
      <w:proofErr w:type="gramStart"/>
      <w:r w:rsidRPr="008B54B4">
        <w:rPr>
          <w:rFonts w:ascii="Times New Roman" w:hAnsi="Times New Roman"/>
          <w:sz w:val="28"/>
          <w:szCs w:val="28"/>
        </w:rPr>
        <w:t>.</w:t>
      </w:r>
      <w:r w:rsidR="00BB1D40">
        <w:rPr>
          <w:rFonts w:ascii="Times New Roman" w:hAnsi="Times New Roman"/>
          <w:sz w:val="28"/>
          <w:szCs w:val="28"/>
        </w:rPr>
        <w:t>(</w:t>
      </w:r>
      <w:proofErr w:type="gramEnd"/>
      <w:r w:rsidR="00BB1D40">
        <w:rPr>
          <w:rFonts w:ascii="Times New Roman" w:hAnsi="Times New Roman"/>
          <w:sz w:val="28"/>
          <w:szCs w:val="28"/>
        </w:rPr>
        <w:t>Слайд 13)</w:t>
      </w:r>
    </w:p>
    <w:p w:rsidR="00FC4995" w:rsidRPr="008B54B4" w:rsidRDefault="00FC4995" w:rsidP="006E52E2">
      <w:pPr>
        <w:spacing w:after="0" w:line="240" w:lineRule="auto"/>
        <w:jc w:val="both"/>
        <w:rPr>
          <w:rFonts w:ascii="Times New Roman" w:eastAsia="Times New Roman" w:hAnsi="Times New Roman"/>
          <w:sz w:val="28"/>
          <w:szCs w:val="28"/>
          <w:lang w:eastAsia="ru-RU"/>
        </w:rPr>
      </w:pPr>
      <w:r w:rsidRPr="008B54B4">
        <w:rPr>
          <w:rFonts w:ascii="Times New Roman" w:eastAsia="Times New Roman" w:hAnsi="Times New Roman"/>
          <w:b/>
          <w:sz w:val="28"/>
          <w:szCs w:val="28"/>
          <w:lang w:eastAsia="ru-RU"/>
        </w:rPr>
        <w:t>Замените исконно русскими слова заимствования</w:t>
      </w:r>
      <w:r w:rsidRPr="008B54B4">
        <w:rPr>
          <w:rFonts w:ascii="Times New Roman" w:eastAsia="Times New Roman" w:hAnsi="Times New Roman"/>
          <w:sz w:val="28"/>
          <w:szCs w:val="28"/>
          <w:lang w:eastAsia="ru-RU"/>
        </w:rPr>
        <w:t>.</w:t>
      </w:r>
    </w:p>
    <w:p w:rsidR="00FC4995" w:rsidRPr="008B54B4" w:rsidRDefault="00FC4995" w:rsidP="006E52E2">
      <w:pPr>
        <w:spacing w:after="0" w:line="240" w:lineRule="auto"/>
        <w:jc w:val="both"/>
        <w:rPr>
          <w:rFonts w:ascii="Times New Roman" w:eastAsia="Times New Roman" w:hAnsi="Times New Roman"/>
          <w:sz w:val="28"/>
          <w:szCs w:val="28"/>
          <w:lang w:eastAsia="ru-RU"/>
        </w:rPr>
      </w:pPr>
      <w:r w:rsidRPr="008B54B4">
        <w:rPr>
          <w:rFonts w:ascii="Times New Roman" w:eastAsia="Times New Roman" w:hAnsi="Times New Roman"/>
          <w:i/>
          <w:iCs/>
          <w:sz w:val="28"/>
          <w:szCs w:val="28"/>
          <w:lang w:eastAsia="ru-RU"/>
        </w:rPr>
        <w:t>презентация</w:t>
      </w:r>
      <w:r w:rsidRPr="008B54B4">
        <w:rPr>
          <w:rFonts w:ascii="Times New Roman" w:eastAsia="Times New Roman" w:hAnsi="Times New Roman"/>
          <w:sz w:val="28"/>
          <w:szCs w:val="28"/>
          <w:lang w:eastAsia="ru-RU"/>
        </w:rPr>
        <w:t> (представление)</w:t>
      </w:r>
    </w:p>
    <w:p w:rsidR="00FC4995" w:rsidRPr="008B54B4" w:rsidRDefault="00FC4995" w:rsidP="006E52E2">
      <w:pPr>
        <w:spacing w:after="0" w:line="240" w:lineRule="auto"/>
        <w:jc w:val="both"/>
        <w:rPr>
          <w:rFonts w:ascii="Times New Roman" w:eastAsia="Times New Roman" w:hAnsi="Times New Roman"/>
          <w:sz w:val="28"/>
          <w:szCs w:val="28"/>
          <w:lang w:eastAsia="ru-RU"/>
        </w:rPr>
      </w:pPr>
      <w:r w:rsidRPr="008B54B4">
        <w:rPr>
          <w:rFonts w:ascii="Times New Roman" w:eastAsia="Times New Roman" w:hAnsi="Times New Roman"/>
          <w:i/>
          <w:iCs/>
          <w:sz w:val="28"/>
          <w:szCs w:val="28"/>
          <w:lang w:eastAsia="ru-RU"/>
        </w:rPr>
        <w:t>шоу </w:t>
      </w:r>
      <w:r w:rsidRPr="008B54B4">
        <w:rPr>
          <w:rFonts w:ascii="Times New Roman" w:eastAsia="Times New Roman" w:hAnsi="Times New Roman"/>
          <w:sz w:val="28"/>
          <w:szCs w:val="28"/>
          <w:lang w:eastAsia="ru-RU"/>
        </w:rPr>
        <w:t>(зрелище)</w:t>
      </w:r>
    </w:p>
    <w:p w:rsidR="00FC4995" w:rsidRPr="008B54B4" w:rsidRDefault="00FC4995" w:rsidP="006E52E2">
      <w:pPr>
        <w:spacing w:after="0" w:line="240" w:lineRule="auto"/>
        <w:jc w:val="both"/>
        <w:rPr>
          <w:rFonts w:ascii="Times New Roman" w:eastAsia="Times New Roman" w:hAnsi="Times New Roman"/>
          <w:sz w:val="28"/>
          <w:szCs w:val="28"/>
          <w:lang w:eastAsia="ru-RU"/>
        </w:rPr>
      </w:pPr>
      <w:r w:rsidRPr="008B54B4">
        <w:rPr>
          <w:rFonts w:ascii="Times New Roman" w:eastAsia="Times New Roman" w:hAnsi="Times New Roman"/>
          <w:i/>
          <w:iCs/>
          <w:sz w:val="28"/>
          <w:szCs w:val="28"/>
          <w:lang w:eastAsia="ru-RU"/>
        </w:rPr>
        <w:t>имидж</w:t>
      </w:r>
      <w:r w:rsidRPr="008B54B4">
        <w:rPr>
          <w:rFonts w:ascii="Times New Roman" w:eastAsia="Times New Roman" w:hAnsi="Times New Roman"/>
          <w:sz w:val="28"/>
          <w:szCs w:val="28"/>
          <w:lang w:eastAsia="ru-RU"/>
        </w:rPr>
        <w:t> (облик)</w:t>
      </w:r>
    </w:p>
    <w:p w:rsidR="00FC4995" w:rsidRPr="008B54B4" w:rsidRDefault="00FC4995" w:rsidP="006E52E2">
      <w:pPr>
        <w:spacing w:after="0" w:line="240" w:lineRule="auto"/>
        <w:jc w:val="both"/>
        <w:rPr>
          <w:rFonts w:ascii="Times New Roman" w:eastAsia="Times New Roman" w:hAnsi="Times New Roman"/>
          <w:sz w:val="28"/>
          <w:szCs w:val="28"/>
          <w:lang w:eastAsia="ru-RU"/>
        </w:rPr>
      </w:pPr>
      <w:r w:rsidRPr="008B54B4">
        <w:rPr>
          <w:rFonts w:ascii="Times New Roman" w:eastAsia="Times New Roman" w:hAnsi="Times New Roman"/>
          <w:i/>
          <w:iCs/>
          <w:sz w:val="28"/>
          <w:szCs w:val="28"/>
          <w:lang w:eastAsia="ru-RU"/>
        </w:rPr>
        <w:t>прогресс</w:t>
      </w:r>
      <w:r w:rsidRPr="008B54B4">
        <w:rPr>
          <w:rFonts w:ascii="Times New Roman" w:eastAsia="Times New Roman" w:hAnsi="Times New Roman"/>
          <w:sz w:val="28"/>
          <w:szCs w:val="28"/>
          <w:lang w:eastAsia="ru-RU"/>
        </w:rPr>
        <w:t> (развитие)</w:t>
      </w:r>
    </w:p>
    <w:p w:rsidR="00FC4995" w:rsidRPr="008B54B4" w:rsidRDefault="00FC4995" w:rsidP="006E52E2">
      <w:pPr>
        <w:spacing w:after="0" w:line="240" w:lineRule="auto"/>
        <w:jc w:val="both"/>
        <w:rPr>
          <w:rFonts w:ascii="Times New Roman" w:eastAsia="Times New Roman" w:hAnsi="Times New Roman"/>
          <w:sz w:val="28"/>
          <w:szCs w:val="28"/>
          <w:lang w:eastAsia="ru-RU"/>
        </w:rPr>
      </w:pPr>
      <w:r w:rsidRPr="008B54B4">
        <w:rPr>
          <w:rFonts w:ascii="Times New Roman" w:eastAsia="Times New Roman" w:hAnsi="Times New Roman"/>
          <w:i/>
          <w:iCs/>
          <w:sz w:val="28"/>
          <w:szCs w:val="28"/>
          <w:lang w:eastAsia="ru-RU"/>
        </w:rPr>
        <w:t>менталитет </w:t>
      </w:r>
      <w:r w:rsidRPr="008B54B4">
        <w:rPr>
          <w:rFonts w:ascii="Times New Roman" w:eastAsia="Times New Roman" w:hAnsi="Times New Roman"/>
          <w:sz w:val="28"/>
          <w:szCs w:val="28"/>
          <w:lang w:eastAsia="ru-RU"/>
        </w:rPr>
        <w:t>(обычаи-привычки)</w:t>
      </w:r>
    </w:p>
    <w:p w:rsidR="00FC4995" w:rsidRPr="008B54B4" w:rsidRDefault="00FC4995" w:rsidP="006E52E2">
      <w:pPr>
        <w:spacing w:after="0" w:line="240" w:lineRule="auto"/>
        <w:jc w:val="both"/>
        <w:rPr>
          <w:rFonts w:ascii="Times New Roman" w:eastAsia="Times New Roman" w:hAnsi="Times New Roman"/>
          <w:sz w:val="28"/>
          <w:szCs w:val="28"/>
          <w:lang w:eastAsia="ru-RU"/>
        </w:rPr>
      </w:pPr>
      <w:r w:rsidRPr="008B54B4">
        <w:rPr>
          <w:rFonts w:ascii="Times New Roman" w:eastAsia="Times New Roman" w:hAnsi="Times New Roman"/>
          <w:i/>
          <w:iCs/>
          <w:sz w:val="28"/>
          <w:szCs w:val="28"/>
          <w:lang w:eastAsia="ru-RU"/>
        </w:rPr>
        <w:t>диалог</w:t>
      </w:r>
      <w:r w:rsidRPr="008B54B4">
        <w:rPr>
          <w:rFonts w:ascii="Times New Roman" w:eastAsia="Times New Roman" w:hAnsi="Times New Roman"/>
          <w:sz w:val="28"/>
          <w:szCs w:val="28"/>
          <w:lang w:eastAsia="ru-RU"/>
        </w:rPr>
        <w:t> (беседа)</w:t>
      </w:r>
      <w:r w:rsidR="00BB1D40">
        <w:rPr>
          <w:rFonts w:ascii="Times New Roman" w:eastAsia="Times New Roman" w:hAnsi="Times New Roman"/>
          <w:sz w:val="28"/>
          <w:szCs w:val="28"/>
          <w:lang w:eastAsia="ru-RU"/>
        </w:rPr>
        <w:t xml:space="preserve"> (Слайд 14)</w:t>
      </w:r>
    </w:p>
    <w:p w:rsidR="00FC4995" w:rsidRPr="00DE311D" w:rsidRDefault="00FC4995" w:rsidP="006E52E2">
      <w:pPr>
        <w:spacing w:after="0" w:line="240" w:lineRule="auto"/>
        <w:jc w:val="both"/>
        <w:rPr>
          <w:rFonts w:ascii="Arial" w:eastAsia="Times New Roman" w:hAnsi="Arial" w:cs="Arial"/>
          <w:sz w:val="28"/>
          <w:szCs w:val="28"/>
          <w:lang w:eastAsia="ru-RU"/>
        </w:rPr>
      </w:pPr>
      <w:r w:rsidRPr="00DE311D">
        <w:rPr>
          <w:rFonts w:ascii="Times New Roman" w:eastAsia="Times New Roman" w:hAnsi="Times New Roman"/>
          <w:b/>
          <w:bCs/>
          <w:iCs/>
          <w:sz w:val="28"/>
          <w:szCs w:val="28"/>
          <w:lang w:eastAsia="ru-RU"/>
        </w:rPr>
        <w:t>Сгруппируйте парами антонимы.</w:t>
      </w:r>
    </w:p>
    <w:p w:rsidR="00FC4995" w:rsidRPr="008B54B4" w:rsidRDefault="00FC4995" w:rsidP="00F008D9">
      <w:pPr>
        <w:pStyle w:val="a7"/>
        <w:spacing w:after="0" w:line="240" w:lineRule="auto"/>
        <w:ind w:left="0"/>
        <w:jc w:val="both"/>
        <w:rPr>
          <w:rFonts w:ascii="Arial" w:eastAsia="Times New Roman" w:hAnsi="Arial" w:cs="Arial"/>
          <w:sz w:val="28"/>
          <w:szCs w:val="28"/>
          <w:lang w:eastAsia="ru-RU"/>
        </w:rPr>
      </w:pPr>
      <w:r w:rsidRPr="008B54B4">
        <w:rPr>
          <w:rFonts w:ascii="Times New Roman" w:eastAsia="Times New Roman" w:hAnsi="Times New Roman"/>
          <w:sz w:val="28"/>
          <w:szCs w:val="28"/>
          <w:lang w:eastAsia="ru-RU"/>
        </w:rPr>
        <w:t>1.Явный. 2. Активно. 3. Ничтожный. 4. Вечность. 5. Вперед. 6. Всегда. 7. Высоко. 8. Завышать. 9. Круто. 10. Твердый. 11. Нужда. 12. Подлинный. 13. Мгновение. 14. Пассивно. 15. Скрытый. 16. Великий. 17. Назад. 18. Никогда. 19. Занижать. 20. Полого. 21. Мягкий. 22. Достаток. 23. Поддельный. 24. Низко.</w:t>
      </w:r>
    </w:p>
    <w:p w:rsidR="00FC4995" w:rsidRPr="008B54B4" w:rsidRDefault="00FC4995" w:rsidP="00F008D9">
      <w:pPr>
        <w:pStyle w:val="a7"/>
        <w:spacing w:after="0" w:line="240" w:lineRule="auto"/>
        <w:ind w:left="0"/>
        <w:jc w:val="both"/>
        <w:rPr>
          <w:rFonts w:ascii="Arial" w:eastAsia="Times New Roman" w:hAnsi="Arial" w:cs="Arial"/>
          <w:sz w:val="28"/>
          <w:szCs w:val="28"/>
          <w:lang w:eastAsia="ru-RU"/>
        </w:rPr>
      </w:pPr>
      <w:r w:rsidRPr="008B54B4">
        <w:rPr>
          <w:rFonts w:ascii="Times New Roman" w:eastAsia="Times New Roman" w:hAnsi="Times New Roman"/>
          <w:b/>
          <w:bCs/>
          <w:sz w:val="28"/>
          <w:szCs w:val="28"/>
          <w:lang w:eastAsia="ru-RU"/>
        </w:rPr>
        <w:t>Ключ</w:t>
      </w:r>
      <w:r w:rsidRPr="008B54B4">
        <w:rPr>
          <w:rFonts w:ascii="Times New Roman" w:eastAsia="Times New Roman" w:hAnsi="Times New Roman"/>
          <w:sz w:val="28"/>
          <w:szCs w:val="28"/>
          <w:lang w:eastAsia="ru-RU"/>
        </w:rPr>
        <w:t>: 1 -15, 2 -14, 3 – 16, 4 – 13, 5 – 17, 6 – 18, 7 – 24, 8 – 19, 9 – 20, 10 – 21, 11 - 22, 12 - 23.    </w:t>
      </w:r>
      <w:r w:rsidR="006F67EC">
        <w:rPr>
          <w:rFonts w:ascii="Times New Roman" w:eastAsia="Times New Roman" w:hAnsi="Times New Roman"/>
          <w:sz w:val="28"/>
          <w:szCs w:val="28"/>
          <w:lang w:eastAsia="ru-RU"/>
        </w:rPr>
        <w:t>(</w:t>
      </w:r>
      <w:r w:rsidRPr="008B54B4">
        <w:rPr>
          <w:rFonts w:ascii="Times New Roman" w:eastAsia="Times New Roman" w:hAnsi="Times New Roman"/>
          <w:sz w:val="28"/>
          <w:szCs w:val="28"/>
          <w:lang w:eastAsia="ru-RU"/>
        </w:rPr>
        <w:t xml:space="preserve"> </w:t>
      </w:r>
      <w:r w:rsidR="006F67EC">
        <w:rPr>
          <w:rFonts w:ascii="Times New Roman" w:eastAsia="Times New Roman" w:hAnsi="Times New Roman"/>
          <w:sz w:val="28"/>
          <w:szCs w:val="28"/>
          <w:lang w:eastAsia="ru-RU"/>
        </w:rPr>
        <w:t>Слайд 15)</w:t>
      </w:r>
      <w:r w:rsidRPr="008B54B4">
        <w:rPr>
          <w:rFonts w:ascii="Times New Roman" w:eastAsia="Times New Roman" w:hAnsi="Times New Roman"/>
          <w:sz w:val="28"/>
          <w:szCs w:val="28"/>
          <w:lang w:eastAsia="ru-RU"/>
        </w:rPr>
        <w:t> </w:t>
      </w:r>
    </w:p>
    <w:p w:rsidR="00FC4995" w:rsidRPr="008B54B4" w:rsidRDefault="00FC4995" w:rsidP="00F008D9">
      <w:pPr>
        <w:pStyle w:val="a7"/>
        <w:spacing w:after="0" w:line="240" w:lineRule="auto"/>
        <w:ind w:left="0"/>
        <w:jc w:val="both"/>
        <w:rPr>
          <w:rFonts w:ascii="Times New Roman" w:eastAsia="Times New Roman" w:hAnsi="Times New Roman"/>
          <w:b/>
          <w:bCs/>
          <w:iCs/>
          <w:sz w:val="28"/>
          <w:szCs w:val="28"/>
          <w:lang w:eastAsia="ru-RU"/>
        </w:rPr>
      </w:pPr>
    </w:p>
    <w:p w:rsidR="00FC4995" w:rsidRPr="008B54B4" w:rsidRDefault="00FC4995" w:rsidP="00F008D9">
      <w:pPr>
        <w:pStyle w:val="a7"/>
        <w:spacing w:after="0" w:line="240" w:lineRule="auto"/>
        <w:ind w:left="0"/>
        <w:jc w:val="both"/>
        <w:rPr>
          <w:rFonts w:ascii="Arial" w:eastAsia="Times New Roman" w:hAnsi="Arial" w:cs="Arial"/>
          <w:sz w:val="28"/>
          <w:szCs w:val="28"/>
          <w:lang w:eastAsia="ru-RU"/>
        </w:rPr>
      </w:pPr>
      <w:r w:rsidRPr="008B54B4">
        <w:rPr>
          <w:rFonts w:ascii="Times New Roman" w:eastAsia="Times New Roman" w:hAnsi="Times New Roman"/>
          <w:b/>
          <w:bCs/>
          <w:iCs/>
          <w:sz w:val="28"/>
          <w:szCs w:val="28"/>
          <w:lang w:eastAsia="ru-RU"/>
        </w:rPr>
        <w:t>Подберите синонимы</w:t>
      </w:r>
      <w:r w:rsidRPr="008B54B4">
        <w:rPr>
          <w:rFonts w:ascii="Times New Roman" w:eastAsia="Times New Roman" w:hAnsi="Times New Roman"/>
          <w:b/>
          <w:bCs/>
          <w:sz w:val="28"/>
          <w:szCs w:val="28"/>
          <w:lang w:eastAsia="ru-RU"/>
        </w:rPr>
        <w:t>.</w:t>
      </w:r>
    </w:p>
    <w:p w:rsidR="00FC4995" w:rsidRPr="008B54B4" w:rsidRDefault="00FC4995" w:rsidP="00F008D9">
      <w:pPr>
        <w:pStyle w:val="a7"/>
        <w:spacing w:after="0" w:line="240" w:lineRule="auto"/>
        <w:ind w:left="0"/>
        <w:jc w:val="both"/>
        <w:rPr>
          <w:rFonts w:ascii="Arial" w:eastAsia="Times New Roman" w:hAnsi="Arial" w:cs="Arial"/>
          <w:sz w:val="28"/>
          <w:szCs w:val="28"/>
          <w:lang w:eastAsia="ru-RU"/>
        </w:rPr>
      </w:pPr>
      <w:r w:rsidRPr="008B54B4">
        <w:rPr>
          <w:rFonts w:ascii="Times New Roman" w:eastAsia="Times New Roman" w:hAnsi="Times New Roman"/>
          <w:sz w:val="28"/>
          <w:szCs w:val="28"/>
          <w:lang w:eastAsia="ru-RU"/>
        </w:rPr>
        <w:t>1.Надежда 2. Оплот.3. Изумительный. 4. Лаконичный. 5. Колоссальный. 6. Любезность. 7. Неотъемлемый. 8. Лживый. 9. Грациозный. 10. Факультативный. 11. Краткий. 12. Обыватель. 13. Исполинский. 14. Необязательный. 15. Упование. 16. Неотделимый. 17. Изящный. 18. Мещанин. 19. Цитадель. 20. Комплимент. 21. Спокойный. 22. Мистический. 23. Восхитительный. 24. Сиять. 25. Альманах. 26. Блестеть. 27. Невозмутимый. 28. Неискренний. 29. Сборник. 30. Сверхъестественный.</w:t>
      </w:r>
    </w:p>
    <w:p w:rsidR="006F67EC" w:rsidRDefault="00FC4995" w:rsidP="00F008D9">
      <w:pPr>
        <w:pStyle w:val="a7"/>
        <w:spacing w:after="0" w:line="240" w:lineRule="auto"/>
        <w:ind w:left="0"/>
        <w:jc w:val="both"/>
        <w:rPr>
          <w:rFonts w:ascii="Times New Roman" w:eastAsia="Times New Roman" w:hAnsi="Times New Roman"/>
          <w:sz w:val="28"/>
          <w:szCs w:val="28"/>
          <w:lang w:eastAsia="ru-RU"/>
        </w:rPr>
      </w:pPr>
      <w:r w:rsidRPr="008B54B4">
        <w:rPr>
          <w:rFonts w:ascii="Times New Roman" w:eastAsia="Times New Roman" w:hAnsi="Times New Roman"/>
          <w:b/>
          <w:bCs/>
          <w:sz w:val="28"/>
          <w:szCs w:val="28"/>
          <w:lang w:eastAsia="ru-RU"/>
        </w:rPr>
        <w:t>Ключ:</w:t>
      </w:r>
      <w:r w:rsidRPr="008B54B4">
        <w:rPr>
          <w:rFonts w:ascii="Times New Roman" w:eastAsia="Times New Roman" w:hAnsi="Times New Roman"/>
          <w:sz w:val="28"/>
          <w:szCs w:val="28"/>
          <w:lang w:eastAsia="ru-RU"/>
        </w:rPr>
        <w:t> 1 – 15, 2 – 19, 3 -23, 4 - 11, 5 - 13, 6 – 20, 7 – 16, 8 – 28. 9 – 17. 10 – 14, 12 – 18, 21 – 27, 22 – 30, 24 – 26, 25 – 29.    </w:t>
      </w:r>
      <w:r w:rsidR="006F67EC">
        <w:rPr>
          <w:rFonts w:ascii="Times New Roman" w:eastAsia="Times New Roman" w:hAnsi="Times New Roman"/>
          <w:sz w:val="28"/>
          <w:szCs w:val="28"/>
          <w:lang w:eastAsia="ru-RU"/>
        </w:rPr>
        <w:t>(Слайд 16)</w:t>
      </w:r>
      <w:r w:rsidRPr="008B54B4">
        <w:rPr>
          <w:rFonts w:ascii="Times New Roman" w:eastAsia="Times New Roman" w:hAnsi="Times New Roman"/>
          <w:sz w:val="28"/>
          <w:szCs w:val="28"/>
          <w:lang w:eastAsia="ru-RU"/>
        </w:rPr>
        <w:t xml:space="preserve">  </w:t>
      </w:r>
    </w:p>
    <w:p w:rsidR="00FC4995" w:rsidRPr="008B54B4" w:rsidRDefault="00FC4995" w:rsidP="00F008D9">
      <w:pPr>
        <w:pStyle w:val="a7"/>
        <w:spacing w:after="0" w:line="240" w:lineRule="auto"/>
        <w:ind w:left="0"/>
        <w:jc w:val="both"/>
        <w:rPr>
          <w:rFonts w:ascii="Times New Roman" w:eastAsia="Times New Roman" w:hAnsi="Times New Roman"/>
          <w:sz w:val="28"/>
          <w:szCs w:val="28"/>
          <w:lang w:eastAsia="ru-RU"/>
        </w:rPr>
      </w:pPr>
      <w:r w:rsidRPr="008B54B4">
        <w:rPr>
          <w:rFonts w:ascii="Times New Roman" w:eastAsia="Times New Roman" w:hAnsi="Times New Roman"/>
          <w:sz w:val="28"/>
          <w:szCs w:val="28"/>
          <w:lang w:eastAsia="ru-RU"/>
        </w:rPr>
        <w:t xml:space="preserve"> </w:t>
      </w:r>
    </w:p>
    <w:p w:rsidR="00FC4995" w:rsidRPr="008B54B4" w:rsidRDefault="00FC4995" w:rsidP="00F008D9">
      <w:pPr>
        <w:pStyle w:val="c1"/>
        <w:spacing w:before="0" w:beforeAutospacing="0" w:after="0" w:afterAutospacing="0"/>
        <w:jc w:val="both"/>
        <w:rPr>
          <w:sz w:val="28"/>
          <w:szCs w:val="28"/>
        </w:rPr>
      </w:pPr>
      <w:r w:rsidRPr="008B54B4">
        <w:rPr>
          <w:rStyle w:val="c2"/>
          <w:b/>
          <w:bCs/>
          <w:sz w:val="28"/>
          <w:szCs w:val="28"/>
        </w:rPr>
        <w:t xml:space="preserve"> «Этимологический словарь».</w:t>
      </w:r>
    </w:p>
    <w:p w:rsidR="00FC4995" w:rsidRPr="008B54B4" w:rsidRDefault="00FC4995" w:rsidP="00F008D9">
      <w:pPr>
        <w:pStyle w:val="c1"/>
        <w:spacing w:before="0" w:beforeAutospacing="0" w:after="0" w:afterAutospacing="0"/>
        <w:jc w:val="both"/>
        <w:rPr>
          <w:sz w:val="28"/>
          <w:szCs w:val="28"/>
        </w:rPr>
      </w:pPr>
      <w:r w:rsidRPr="008B54B4">
        <w:rPr>
          <w:rStyle w:val="c0"/>
          <w:sz w:val="28"/>
          <w:szCs w:val="28"/>
        </w:rPr>
        <w:t xml:space="preserve">Сейчас игроки попробуют себя в роли настоящих этимологов. Дело в том, что их сверстники составили маленькие словарики из предложенных им слов. Посмотрите, что у них получилось. </w:t>
      </w:r>
    </w:p>
    <w:p w:rsidR="00FC4995" w:rsidRPr="008B54B4" w:rsidRDefault="00FC4995" w:rsidP="00F008D9">
      <w:pPr>
        <w:pStyle w:val="c1"/>
        <w:spacing w:before="0" w:beforeAutospacing="0" w:after="0" w:afterAutospacing="0"/>
        <w:jc w:val="both"/>
        <w:rPr>
          <w:sz w:val="28"/>
          <w:szCs w:val="28"/>
        </w:rPr>
      </w:pPr>
    </w:p>
    <w:p w:rsidR="00FC4995" w:rsidRPr="008B54B4" w:rsidRDefault="00FC4995" w:rsidP="00F008D9">
      <w:pPr>
        <w:pStyle w:val="c1"/>
        <w:spacing w:before="0" w:beforeAutospacing="0" w:after="0" w:afterAutospacing="0"/>
        <w:jc w:val="both"/>
        <w:rPr>
          <w:sz w:val="28"/>
          <w:szCs w:val="28"/>
        </w:rPr>
      </w:pPr>
      <w:r w:rsidRPr="008B54B4">
        <w:rPr>
          <w:rStyle w:val="c0"/>
          <w:sz w:val="28"/>
          <w:szCs w:val="28"/>
        </w:rPr>
        <w:t>Астрологи</w:t>
      </w:r>
      <w:proofErr w:type="gramStart"/>
      <w:r w:rsidRPr="008B54B4">
        <w:rPr>
          <w:rStyle w:val="c0"/>
          <w:sz w:val="28"/>
          <w:szCs w:val="28"/>
        </w:rPr>
        <w:t>я-</w:t>
      </w:r>
      <w:proofErr w:type="gramEnd"/>
      <w:r w:rsidRPr="008B54B4">
        <w:rPr>
          <w:rStyle w:val="c0"/>
          <w:sz w:val="28"/>
          <w:szCs w:val="28"/>
        </w:rPr>
        <w:t xml:space="preserve"> раздел ботаники, где рассказывается о разведении астр.</w:t>
      </w:r>
    </w:p>
    <w:p w:rsidR="00FC4995" w:rsidRPr="008B54B4" w:rsidRDefault="00FC4995" w:rsidP="00F008D9">
      <w:pPr>
        <w:pStyle w:val="c1"/>
        <w:spacing w:before="0" w:beforeAutospacing="0" w:after="0" w:afterAutospacing="0"/>
        <w:jc w:val="both"/>
        <w:rPr>
          <w:sz w:val="28"/>
          <w:szCs w:val="28"/>
        </w:rPr>
      </w:pPr>
      <w:r w:rsidRPr="008B54B4">
        <w:rPr>
          <w:rStyle w:val="c0"/>
          <w:sz w:val="28"/>
          <w:szCs w:val="28"/>
        </w:rPr>
        <w:t>Бездар</w:t>
      </w:r>
      <w:proofErr w:type="gramStart"/>
      <w:r w:rsidRPr="008B54B4">
        <w:rPr>
          <w:rStyle w:val="c0"/>
          <w:sz w:val="28"/>
          <w:szCs w:val="28"/>
        </w:rPr>
        <w:t>ь-</w:t>
      </w:r>
      <w:proofErr w:type="gramEnd"/>
      <w:r w:rsidRPr="008B54B4">
        <w:rPr>
          <w:rStyle w:val="c0"/>
          <w:sz w:val="28"/>
          <w:szCs w:val="28"/>
        </w:rPr>
        <w:t xml:space="preserve"> тот, кому ничего не подарили.</w:t>
      </w:r>
    </w:p>
    <w:p w:rsidR="00FC4995" w:rsidRPr="008B54B4" w:rsidRDefault="00FC4995" w:rsidP="00F008D9">
      <w:pPr>
        <w:pStyle w:val="c1"/>
        <w:spacing w:before="0" w:beforeAutospacing="0" w:after="0" w:afterAutospacing="0"/>
        <w:jc w:val="both"/>
        <w:rPr>
          <w:sz w:val="28"/>
          <w:szCs w:val="28"/>
        </w:rPr>
      </w:pPr>
      <w:r w:rsidRPr="008B54B4">
        <w:rPr>
          <w:rStyle w:val="c0"/>
          <w:sz w:val="28"/>
          <w:szCs w:val="28"/>
        </w:rPr>
        <w:t>Графи</w:t>
      </w:r>
      <w:proofErr w:type="gramStart"/>
      <w:r w:rsidRPr="008B54B4">
        <w:rPr>
          <w:rStyle w:val="c0"/>
          <w:sz w:val="28"/>
          <w:szCs w:val="28"/>
        </w:rPr>
        <w:t>н-</w:t>
      </w:r>
      <w:proofErr w:type="gramEnd"/>
      <w:r w:rsidRPr="008B54B4">
        <w:rPr>
          <w:rStyle w:val="c0"/>
          <w:sz w:val="28"/>
          <w:szCs w:val="28"/>
        </w:rPr>
        <w:t xml:space="preserve"> муж графини.</w:t>
      </w:r>
    </w:p>
    <w:p w:rsidR="00FC4995" w:rsidRPr="008B54B4" w:rsidRDefault="00FC4995" w:rsidP="00F008D9">
      <w:pPr>
        <w:pStyle w:val="c1"/>
        <w:spacing w:before="0" w:beforeAutospacing="0" w:after="0" w:afterAutospacing="0"/>
        <w:jc w:val="both"/>
        <w:rPr>
          <w:sz w:val="28"/>
          <w:szCs w:val="28"/>
        </w:rPr>
      </w:pPr>
      <w:r w:rsidRPr="008B54B4">
        <w:rPr>
          <w:rStyle w:val="c0"/>
          <w:sz w:val="28"/>
          <w:szCs w:val="28"/>
        </w:rPr>
        <w:t>Дурма</w:t>
      </w:r>
      <w:proofErr w:type="gramStart"/>
      <w:r w:rsidRPr="008B54B4">
        <w:rPr>
          <w:rStyle w:val="c0"/>
          <w:sz w:val="28"/>
          <w:szCs w:val="28"/>
        </w:rPr>
        <w:t>н-</w:t>
      </w:r>
      <w:proofErr w:type="gramEnd"/>
      <w:r w:rsidRPr="008B54B4">
        <w:rPr>
          <w:rStyle w:val="c0"/>
          <w:sz w:val="28"/>
          <w:szCs w:val="28"/>
        </w:rPr>
        <w:t xml:space="preserve"> глупый человек.</w:t>
      </w:r>
    </w:p>
    <w:p w:rsidR="00FC4995" w:rsidRPr="008B54B4" w:rsidRDefault="00FC4995" w:rsidP="00F008D9">
      <w:pPr>
        <w:pStyle w:val="c1"/>
        <w:spacing w:before="0" w:beforeAutospacing="0" w:after="0" w:afterAutospacing="0"/>
        <w:jc w:val="both"/>
        <w:rPr>
          <w:sz w:val="28"/>
          <w:szCs w:val="28"/>
        </w:rPr>
      </w:pPr>
    </w:p>
    <w:p w:rsidR="00FC4995" w:rsidRPr="008B54B4" w:rsidRDefault="00FC4995" w:rsidP="00F008D9">
      <w:pPr>
        <w:pStyle w:val="c1"/>
        <w:spacing w:before="0" w:beforeAutospacing="0" w:after="0" w:afterAutospacing="0"/>
        <w:jc w:val="both"/>
        <w:rPr>
          <w:sz w:val="28"/>
          <w:szCs w:val="28"/>
        </w:rPr>
      </w:pPr>
      <w:r w:rsidRPr="008B54B4">
        <w:rPr>
          <w:rStyle w:val="c0"/>
          <w:sz w:val="28"/>
          <w:szCs w:val="28"/>
        </w:rPr>
        <w:t>Жатв</w:t>
      </w:r>
      <w:proofErr w:type="gramStart"/>
      <w:r w:rsidRPr="008B54B4">
        <w:rPr>
          <w:rStyle w:val="c0"/>
          <w:sz w:val="28"/>
          <w:szCs w:val="28"/>
        </w:rPr>
        <w:t>а-</w:t>
      </w:r>
      <w:proofErr w:type="gramEnd"/>
      <w:r w:rsidRPr="008B54B4">
        <w:rPr>
          <w:rStyle w:val="c0"/>
          <w:sz w:val="28"/>
          <w:szCs w:val="28"/>
        </w:rPr>
        <w:t xml:space="preserve"> обмен рукопожатиями.</w:t>
      </w:r>
    </w:p>
    <w:p w:rsidR="00FC4995" w:rsidRPr="008B54B4" w:rsidRDefault="00FC4995" w:rsidP="00F008D9">
      <w:pPr>
        <w:pStyle w:val="c1"/>
        <w:spacing w:before="0" w:beforeAutospacing="0" w:after="0" w:afterAutospacing="0"/>
        <w:jc w:val="both"/>
        <w:rPr>
          <w:sz w:val="28"/>
          <w:szCs w:val="28"/>
        </w:rPr>
      </w:pPr>
      <w:r w:rsidRPr="008B54B4">
        <w:rPr>
          <w:rStyle w:val="c0"/>
          <w:sz w:val="28"/>
          <w:szCs w:val="28"/>
        </w:rPr>
        <w:t>Пломби</w:t>
      </w:r>
      <w:proofErr w:type="gramStart"/>
      <w:r w:rsidRPr="008B54B4">
        <w:rPr>
          <w:rStyle w:val="c0"/>
          <w:sz w:val="28"/>
          <w:szCs w:val="28"/>
        </w:rPr>
        <w:t>р-</w:t>
      </w:r>
      <w:proofErr w:type="gramEnd"/>
      <w:r w:rsidRPr="008B54B4">
        <w:rPr>
          <w:rStyle w:val="c0"/>
          <w:sz w:val="28"/>
          <w:szCs w:val="28"/>
        </w:rPr>
        <w:t xml:space="preserve"> стоматолог.</w:t>
      </w:r>
    </w:p>
    <w:p w:rsidR="00FC4995" w:rsidRPr="008B54B4" w:rsidRDefault="00FC4995" w:rsidP="00F008D9">
      <w:pPr>
        <w:pStyle w:val="c1"/>
        <w:spacing w:before="0" w:beforeAutospacing="0" w:after="0" w:afterAutospacing="0"/>
        <w:jc w:val="both"/>
        <w:rPr>
          <w:sz w:val="28"/>
          <w:szCs w:val="28"/>
        </w:rPr>
      </w:pPr>
      <w:r w:rsidRPr="008B54B4">
        <w:rPr>
          <w:rStyle w:val="c0"/>
          <w:sz w:val="28"/>
          <w:szCs w:val="28"/>
        </w:rPr>
        <w:t>Стри</w:t>
      </w:r>
      <w:proofErr w:type="gramStart"/>
      <w:r w:rsidRPr="008B54B4">
        <w:rPr>
          <w:rStyle w:val="c0"/>
          <w:sz w:val="28"/>
          <w:szCs w:val="28"/>
        </w:rPr>
        <w:t>ж-</w:t>
      </w:r>
      <w:proofErr w:type="gramEnd"/>
      <w:r w:rsidRPr="008B54B4">
        <w:rPr>
          <w:rStyle w:val="c0"/>
          <w:sz w:val="28"/>
          <w:szCs w:val="28"/>
        </w:rPr>
        <w:t xml:space="preserve"> парикмахер.</w:t>
      </w:r>
    </w:p>
    <w:p w:rsidR="00FC4995" w:rsidRPr="008B54B4" w:rsidRDefault="00FC4995" w:rsidP="00F008D9">
      <w:pPr>
        <w:pStyle w:val="c1"/>
        <w:spacing w:before="0" w:beforeAutospacing="0" w:after="0" w:afterAutospacing="0"/>
        <w:jc w:val="both"/>
        <w:rPr>
          <w:sz w:val="28"/>
          <w:szCs w:val="28"/>
        </w:rPr>
      </w:pPr>
      <w:r w:rsidRPr="008B54B4">
        <w:rPr>
          <w:rStyle w:val="c0"/>
          <w:sz w:val="28"/>
          <w:szCs w:val="28"/>
        </w:rPr>
        <w:t>Тысячелистни</w:t>
      </w:r>
      <w:proofErr w:type="gramStart"/>
      <w:r w:rsidRPr="008B54B4">
        <w:rPr>
          <w:rStyle w:val="c0"/>
          <w:sz w:val="28"/>
          <w:szCs w:val="28"/>
        </w:rPr>
        <w:t>к-</w:t>
      </w:r>
      <w:proofErr w:type="gramEnd"/>
      <w:r w:rsidRPr="008B54B4">
        <w:rPr>
          <w:rStyle w:val="c0"/>
          <w:sz w:val="28"/>
          <w:szCs w:val="28"/>
        </w:rPr>
        <w:t xml:space="preserve"> толстый роман.</w:t>
      </w:r>
    </w:p>
    <w:p w:rsidR="00FC4995" w:rsidRPr="008B54B4" w:rsidRDefault="00FC4995" w:rsidP="00F008D9">
      <w:pPr>
        <w:pStyle w:val="c1"/>
        <w:spacing w:before="0" w:beforeAutospacing="0" w:after="0" w:afterAutospacing="0"/>
        <w:jc w:val="both"/>
        <w:rPr>
          <w:sz w:val="28"/>
          <w:szCs w:val="28"/>
        </w:rPr>
      </w:pPr>
    </w:p>
    <w:p w:rsidR="00FC4995" w:rsidRPr="008B54B4" w:rsidRDefault="00FC4995" w:rsidP="00F008D9">
      <w:pPr>
        <w:pStyle w:val="c1"/>
        <w:spacing w:before="0" w:beforeAutospacing="0" w:after="0" w:afterAutospacing="0"/>
        <w:jc w:val="both"/>
        <w:rPr>
          <w:sz w:val="28"/>
          <w:szCs w:val="28"/>
        </w:rPr>
      </w:pPr>
      <w:r w:rsidRPr="008B54B4">
        <w:rPr>
          <w:rStyle w:val="c0"/>
          <w:sz w:val="28"/>
          <w:szCs w:val="28"/>
        </w:rPr>
        <w:t>Хлопот</w:t>
      </w:r>
      <w:proofErr w:type="gramStart"/>
      <w:r w:rsidRPr="008B54B4">
        <w:rPr>
          <w:rStyle w:val="c0"/>
          <w:sz w:val="28"/>
          <w:szCs w:val="28"/>
        </w:rPr>
        <w:t>ы-</w:t>
      </w:r>
      <w:proofErr w:type="gramEnd"/>
      <w:r w:rsidRPr="008B54B4">
        <w:rPr>
          <w:rStyle w:val="c0"/>
          <w:sz w:val="28"/>
          <w:szCs w:val="28"/>
        </w:rPr>
        <w:t xml:space="preserve"> аплодисменты.</w:t>
      </w:r>
    </w:p>
    <w:p w:rsidR="00FC4995" w:rsidRPr="008B54B4" w:rsidRDefault="00FC4995" w:rsidP="00F008D9">
      <w:pPr>
        <w:pStyle w:val="c1"/>
        <w:spacing w:before="0" w:beforeAutospacing="0" w:after="0" w:afterAutospacing="0"/>
        <w:jc w:val="both"/>
        <w:rPr>
          <w:sz w:val="28"/>
          <w:szCs w:val="28"/>
        </w:rPr>
      </w:pPr>
      <w:r w:rsidRPr="008B54B4">
        <w:rPr>
          <w:rStyle w:val="c0"/>
          <w:sz w:val="28"/>
          <w:szCs w:val="28"/>
        </w:rPr>
        <w:t>Четвертоват</w:t>
      </w:r>
      <w:proofErr w:type="gramStart"/>
      <w:r w:rsidRPr="008B54B4">
        <w:rPr>
          <w:rStyle w:val="c0"/>
          <w:sz w:val="28"/>
          <w:szCs w:val="28"/>
        </w:rPr>
        <w:t>ь-</w:t>
      </w:r>
      <w:proofErr w:type="gramEnd"/>
      <w:r w:rsidRPr="008B54B4">
        <w:rPr>
          <w:rStyle w:val="c0"/>
          <w:sz w:val="28"/>
          <w:szCs w:val="28"/>
        </w:rPr>
        <w:t xml:space="preserve"> выставить оценки за четверть.</w:t>
      </w:r>
    </w:p>
    <w:p w:rsidR="00FC4995" w:rsidRPr="008B54B4" w:rsidRDefault="00FC4995" w:rsidP="00F008D9">
      <w:pPr>
        <w:pStyle w:val="c1"/>
        <w:spacing w:before="0" w:beforeAutospacing="0" w:after="0" w:afterAutospacing="0"/>
        <w:jc w:val="both"/>
        <w:rPr>
          <w:sz w:val="28"/>
          <w:szCs w:val="28"/>
        </w:rPr>
      </w:pPr>
      <w:r w:rsidRPr="008B54B4">
        <w:rPr>
          <w:rStyle w:val="c0"/>
          <w:sz w:val="28"/>
          <w:szCs w:val="28"/>
        </w:rPr>
        <w:t>Этажерк</w:t>
      </w:r>
      <w:proofErr w:type="gramStart"/>
      <w:r w:rsidRPr="008B54B4">
        <w:rPr>
          <w:rStyle w:val="c0"/>
          <w:sz w:val="28"/>
          <w:szCs w:val="28"/>
        </w:rPr>
        <w:t>а-</w:t>
      </w:r>
      <w:proofErr w:type="gramEnd"/>
      <w:r w:rsidRPr="008B54B4">
        <w:rPr>
          <w:rStyle w:val="c0"/>
          <w:sz w:val="28"/>
          <w:szCs w:val="28"/>
        </w:rPr>
        <w:t xml:space="preserve"> соседка по этажу.</w:t>
      </w:r>
    </w:p>
    <w:p w:rsidR="00FC4995" w:rsidRPr="008B54B4" w:rsidRDefault="00FC4995" w:rsidP="00F008D9">
      <w:pPr>
        <w:pStyle w:val="c1"/>
        <w:spacing w:before="0" w:beforeAutospacing="0" w:after="0" w:afterAutospacing="0"/>
        <w:jc w:val="both"/>
        <w:rPr>
          <w:sz w:val="28"/>
          <w:szCs w:val="28"/>
        </w:rPr>
      </w:pPr>
      <w:r w:rsidRPr="008B54B4">
        <w:rPr>
          <w:rStyle w:val="c0"/>
          <w:sz w:val="28"/>
          <w:szCs w:val="28"/>
        </w:rPr>
        <w:lastRenderedPageBreak/>
        <w:t>Противен</w:t>
      </w:r>
      <w:proofErr w:type="gramStart"/>
      <w:r w:rsidRPr="008B54B4">
        <w:rPr>
          <w:rStyle w:val="c0"/>
          <w:sz w:val="28"/>
          <w:szCs w:val="28"/>
        </w:rPr>
        <w:t>ь-</w:t>
      </w:r>
      <w:proofErr w:type="gramEnd"/>
      <w:r w:rsidRPr="008B54B4">
        <w:rPr>
          <w:rStyle w:val="c0"/>
          <w:sz w:val="28"/>
          <w:szCs w:val="28"/>
        </w:rPr>
        <w:t xml:space="preserve"> мерзавец, гадкий тип.</w:t>
      </w:r>
    </w:p>
    <w:p w:rsidR="00FC4995" w:rsidRDefault="00FC4995" w:rsidP="00F008D9">
      <w:pPr>
        <w:pStyle w:val="c1"/>
        <w:spacing w:before="0" w:beforeAutospacing="0" w:after="0" w:afterAutospacing="0"/>
        <w:jc w:val="both"/>
        <w:rPr>
          <w:rStyle w:val="c0"/>
          <w:sz w:val="28"/>
          <w:szCs w:val="28"/>
        </w:rPr>
      </w:pPr>
      <w:r w:rsidRPr="008B54B4">
        <w:rPr>
          <w:rStyle w:val="c0"/>
          <w:sz w:val="28"/>
          <w:szCs w:val="28"/>
          <w:u w:val="single"/>
        </w:rPr>
        <w:t>Ваша задача:</w:t>
      </w:r>
      <w:r w:rsidRPr="008B54B4">
        <w:rPr>
          <w:rStyle w:val="c0"/>
          <w:sz w:val="28"/>
          <w:szCs w:val="28"/>
        </w:rPr>
        <w:t xml:space="preserve"> пользуясь словарем, исправить ошибки ваших сверстников и найти верное толкование слов. Победит та команда, которая благодаря своим слаженным действиям первая выполнит задание.</w:t>
      </w:r>
      <w:r w:rsidR="006F67EC">
        <w:rPr>
          <w:rStyle w:val="c0"/>
          <w:sz w:val="28"/>
          <w:szCs w:val="28"/>
        </w:rPr>
        <w:t xml:space="preserve"> (Слайд 17)</w:t>
      </w:r>
    </w:p>
    <w:p w:rsidR="00DE311D" w:rsidRPr="008B54B4" w:rsidRDefault="00DE311D" w:rsidP="00F008D9">
      <w:pPr>
        <w:pStyle w:val="c1"/>
        <w:spacing w:before="0" w:beforeAutospacing="0" w:after="0" w:afterAutospacing="0"/>
        <w:jc w:val="both"/>
        <w:rPr>
          <w:sz w:val="28"/>
          <w:szCs w:val="28"/>
        </w:rPr>
      </w:pPr>
    </w:p>
    <w:p w:rsidR="00FC4995" w:rsidRPr="008B54B4" w:rsidRDefault="00FC4995" w:rsidP="00CE7322">
      <w:pPr>
        <w:spacing w:after="0" w:line="240" w:lineRule="auto"/>
        <w:rPr>
          <w:rFonts w:ascii="Times New Roman" w:eastAsia="Times New Roman" w:hAnsi="Times New Roman"/>
          <w:sz w:val="28"/>
          <w:szCs w:val="28"/>
          <w:lang w:eastAsia="ru-RU"/>
        </w:rPr>
      </w:pPr>
      <w:r w:rsidRPr="008B54B4">
        <w:rPr>
          <w:rFonts w:ascii="Times New Roman" w:eastAsia="Times New Roman" w:hAnsi="Times New Roman"/>
          <w:b/>
          <w:bCs/>
          <w:sz w:val="28"/>
          <w:szCs w:val="28"/>
          <w:lang w:eastAsia="ru-RU"/>
        </w:rPr>
        <w:t xml:space="preserve">Игры по </w:t>
      </w:r>
      <w:proofErr w:type="spellStart"/>
      <w:r w:rsidRPr="008B54B4">
        <w:rPr>
          <w:rFonts w:ascii="Times New Roman" w:eastAsia="Times New Roman" w:hAnsi="Times New Roman"/>
          <w:b/>
          <w:bCs/>
          <w:sz w:val="28"/>
          <w:szCs w:val="28"/>
          <w:lang w:eastAsia="ru-RU"/>
        </w:rPr>
        <w:t>морфемике</w:t>
      </w:r>
      <w:proofErr w:type="spellEnd"/>
      <w:r w:rsidRPr="008B54B4">
        <w:rPr>
          <w:rFonts w:ascii="Times New Roman" w:eastAsia="Times New Roman" w:hAnsi="Times New Roman"/>
          <w:b/>
          <w:bCs/>
          <w:sz w:val="28"/>
          <w:szCs w:val="28"/>
          <w:lang w:eastAsia="ru-RU"/>
        </w:rPr>
        <w:t xml:space="preserve"> и словообразованию</w:t>
      </w:r>
      <w:r w:rsidR="006F67EC">
        <w:rPr>
          <w:rFonts w:ascii="Times New Roman" w:eastAsia="Times New Roman" w:hAnsi="Times New Roman"/>
          <w:b/>
          <w:bCs/>
          <w:sz w:val="28"/>
          <w:szCs w:val="28"/>
          <w:lang w:eastAsia="ru-RU"/>
        </w:rPr>
        <w:t xml:space="preserve"> (Слайд 18)</w:t>
      </w:r>
      <w:r w:rsidRPr="008B54B4">
        <w:rPr>
          <w:rFonts w:ascii="Times New Roman" w:eastAsia="Times New Roman" w:hAnsi="Times New Roman"/>
          <w:sz w:val="28"/>
          <w:szCs w:val="28"/>
          <w:lang w:eastAsia="ru-RU"/>
        </w:rPr>
        <w:br/>
      </w:r>
      <w:r w:rsidRPr="008B54B4">
        <w:rPr>
          <w:rFonts w:ascii="Times New Roman" w:eastAsia="Times New Roman" w:hAnsi="Times New Roman"/>
          <w:sz w:val="28"/>
          <w:szCs w:val="28"/>
          <w:lang w:eastAsia="ru-RU"/>
        </w:rPr>
        <w:br/>
      </w:r>
      <w:r w:rsidR="00DE311D">
        <w:rPr>
          <w:rFonts w:ascii="Times New Roman" w:eastAsia="Times New Roman" w:hAnsi="Times New Roman"/>
          <w:b/>
          <w:bCs/>
          <w:sz w:val="28"/>
          <w:szCs w:val="28"/>
          <w:shd w:val="clear" w:color="auto" w:fill="FFFFFF"/>
          <w:lang w:eastAsia="ru-RU"/>
        </w:rPr>
        <w:t xml:space="preserve"> </w:t>
      </w:r>
      <w:r w:rsidRPr="008B54B4">
        <w:rPr>
          <w:rFonts w:ascii="Times New Roman" w:eastAsia="Times New Roman" w:hAnsi="Times New Roman"/>
          <w:b/>
          <w:bCs/>
          <w:sz w:val="28"/>
          <w:szCs w:val="28"/>
          <w:shd w:val="clear" w:color="auto" w:fill="FFFFFF"/>
          <w:lang w:eastAsia="ru-RU"/>
        </w:rPr>
        <w:t>Игра «Чьё гнездо больше?»</w:t>
      </w:r>
      <w:r w:rsidRPr="008B54B4">
        <w:rPr>
          <w:rFonts w:ascii="Times New Roman" w:eastAsia="Times New Roman" w:hAnsi="Times New Roman"/>
          <w:sz w:val="28"/>
          <w:szCs w:val="28"/>
          <w:lang w:eastAsia="ru-RU"/>
        </w:rPr>
        <w:br/>
      </w:r>
      <w:r w:rsidRPr="008B54B4">
        <w:rPr>
          <w:rFonts w:ascii="Times New Roman" w:eastAsia="Times New Roman" w:hAnsi="Times New Roman"/>
          <w:sz w:val="28"/>
          <w:szCs w:val="28"/>
          <w:u w:val="single"/>
          <w:shd w:val="clear" w:color="auto" w:fill="FFFFFF"/>
          <w:lang w:eastAsia="ru-RU"/>
        </w:rPr>
        <w:t>Цель:</w:t>
      </w:r>
      <w:r w:rsidRPr="008B54B4">
        <w:rPr>
          <w:rFonts w:ascii="Times New Roman" w:eastAsia="Times New Roman" w:hAnsi="Times New Roman"/>
          <w:sz w:val="28"/>
          <w:szCs w:val="28"/>
          <w:shd w:val="clear" w:color="auto" w:fill="FFFFFF"/>
          <w:lang w:eastAsia="ru-RU"/>
        </w:rPr>
        <w:t xml:space="preserve"> развитие навыка словообразования.</w:t>
      </w:r>
      <w:r w:rsidRPr="008B54B4">
        <w:rPr>
          <w:rFonts w:ascii="Times New Roman" w:eastAsia="Times New Roman" w:hAnsi="Times New Roman"/>
          <w:sz w:val="28"/>
          <w:szCs w:val="28"/>
          <w:lang w:eastAsia="ru-RU"/>
        </w:rPr>
        <w:br/>
      </w:r>
      <w:r w:rsidRPr="008B54B4">
        <w:rPr>
          <w:rFonts w:ascii="Times New Roman" w:eastAsia="Times New Roman" w:hAnsi="Times New Roman"/>
          <w:sz w:val="28"/>
          <w:szCs w:val="28"/>
          <w:shd w:val="clear" w:color="auto" w:fill="FFFFFF"/>
          <w:lang w:eastAsia="ru-RU"/>
        </w:rPr>
        <w:t>В командах выбирается капитан. Устанавливаются песочные часы (или секундомер). Каждая команда получает конверт с корнем слова. Задача – за определённое время составить гнездо однокоренных слов, определяя способ словообразования. О результатах докладывает капитан. Обычно даю корни с чередованием 1) –</w:t>
      </w:r>
      <w:proofErr w:type="spellStart"/>
      <w:r w:rsidRPr="008B54B4">
        <w:rPr>
          <w:rFonts w:ascii="Times New Roman" w:eastAsia="Times New Roman" w:hAnsi="Times New Roman"/>
          <w:sz w:val="28"/>
          <w:szCs w:val="28"/>
          <w:shd w:val="clear" w:color="auto" w:fill="FFFFFF"/>
          <w:lang w:eastAsia="ru-RU"/>
        </w:rPr>
        <w:t>раст</w:t>
      </w:r>
      <w:proofErr w:type="spellEnd"/>
      <w:r w:rsidRPr="008B54B4">
        <w:rPr>
          <w:rFonts w:ascii="Times New Roman" w:eastAsia="Times New Roman" w:hAnsi="Times New Roman"/>
          <w:sz w:val="28"/>
          <w:szCs w:val="28"/>
          <w:shd w:val="clear" w:color="auto" w:fill="FFFFFF"/>
          <w:lang w:eastAsia="ru-RU"/>
        </w:rPr>
        <w:t>-/-</w:t>
      </w:r>
      <w:proofErr w:type="spellStart"/>
      <w:r w:rsidRPr="008B54B4">
        <w:rPr>
          <w:rFonts w:ascii="Times New Roman" w:eastAsia="Times New Roman" w:hAnsi="Times New Roman"/>
          <w:sz w:val="28"/>
          <w:szCs w:val="28"/>
          <w:shd w:val="clear" w:color="auto" w:fill="FFFFFF"/>
          <w:lang w:eastAsia="ru-RU"/>
        </w:rPr>
        <w:t>ращ</w:t>
      </w:r>
      <w:proofErr w:type="spellEnd"/>
      <w:r w:rsidRPr="008B54B4">
        <w:rPr>
          <w:rFonts w:ascii="Times New Roman" w:eastAsia="Times New Roman" w:hAnsi="Times New Roman"/>
          <w:sz w:val="28"/>
          <w:szCs w:val="28"/>
          <w:shd w:val="clear" w:color="auto" w:fill="FFFFFF"/>
          <w:lang w:eastAsia="ru-RU"/>
        </w:rPr>
        <w:t>-/-рос-; 2)-лаг-/-лож-; 3)-</w:t>
      </w:r>
      <w:proofErr w:type="spellStart"/>
      <w:r w:rsidRPr="008B54B4">
        <w:rPr>
          <w:rFonts w:ascii="Times New Roman" w:eastAsia="Times New Roman" w:hAnsi="Times New Roman"/>
          <w:sz w:val="28"/>
          <w:szCs w:val="28"/>
          <w:shd w:val="clear" w:color="auto" w:fill="FFFFFF"/>
          <w:lang w:eastAsia="ru-RU"/>
        </w:rPr>
        <w:t>кас</w:t>
      </w:r>
      <w:proofErr w:type="spellEnd"/>
      <w:r w:rsidRPr="008B54B4">
        <w:rPr>
          <w:rFonts w:ascii="Times New Roman" w:eastAsia="Times New Roman" w:hAnsi="Times New Roman"/>
          <w:sz w:val="28"/>
          <w:szCs w:val="28"/>
          <w:shd w:val="clear" w:color="auto" w:fill="FFFFFF"/>
          <w:lang w:eastAsia="ru-RU"/>
        </w:rPr>
        <w:t>-/-кос-; 4)-тир-/-те</w:t>
      </w:r>
      <w:proofErr w:type="gramStart"/>
      <w:r w:rsidRPr="008B54B4">
        <w:rPr>
          <w:rFonts w:ascii="Times New Roman" w:eastAsia="Times New Roman" w:hAnsi="Times New Roman"/>
          <w:sz w:val="28"/>
          <w:szCs w:val="28"/>
          <w:shd w:val="clear" w:color="auto" w:fill="FFFFFF"/>
          <w:lang w:eastAsia="ru-RU"/>
        </w:rPr>
        <w:t>р-</w:t>
      </w:r>
      <w:proofErr w:type="gramEnd"/>
      <w:r w:rsidRPr="008B54B4">
        <w:rPr>
          <w:rFonts w:ascii="Times New Roman" w:eastAsia="Times New Roman" w:hAnsi="Times New Roman"/>
          <w:sz w:val="28"/>
          <w:szCs w:val="28"/>
          <w:shd w:val="clear" w:color="auto" w:fill="FFFFFF"/>
          <w:lang w:eastAsia="ru-RU"/>
        </w:rPr>
        <w:t xml:space="preserve"> и др.. Побеждает команда, уложившаяся в срок и давшая максимальный список слов.</w:t>
      </w:r>
      <w:r w:rsidR="006F67EC">
        <w:rPr>
          <w:rFonts w:ascii="Times New Roman" w:eastAsia="Times New Roman" w:hAnsi="Times New Roman"/>
          <w:sz w:val="28"/>
          <w:szCs w:val="28"/>
          <w:shd w:val="clear" w:color="auto" w:fill="FFFFFF"/>
          <w:lang w:eastAsia="ru-RU"/>
        </w:rPr>
        <w:t xml:space="preserve"> </w:t>
      </w:r>
      <w:r w:rsidR="006F67EC" w:rsidRPr="006F67EC">
        <w:rPr>
          <w:rFonts w:ascii="Times New Roman" w:eastAsia="Times New Roman" w:hAnsi="Times New Roman"/>
          <w:b/>
          <w:sz w:val="28"/>
          <w:szCs w:val="28"/>
          <w:shd w:val="clear" w:color="auto" w:fill="FFFFFF"/>
          <w:lang w:eastAsia="ru-RU"/>
        </w:rPr>
        <w:t>(Слайд 19)</w:t>
      </w:r>
      <w:r w:rsidRPr="006F67EC">
        <w:rPr>
          <w:rFonts w:ascii="Times New Roman" w:eastAsia="Times New Roman" w:hAnsi="Times New Roman"/>
          <w:b/>
          <w:sz w:val="28"/>
          <w:szCs w:val="28"/>
          <w:lang w:eastAsia="ru-RU"/>
        </w:rPr>
        <w:br/>
      </w:r>
      <w:r w:rsidR="00DE311D">
        <w:rPr>
          <w:rFonts w:ascii="Times New Roman" w:eastAsia="Times New Roman" w:hAnsi="Times New Roman"/>
          <w:b/>
          <w:bCs/>
          <w:sz w:val="28"/>
          <w:szCs w:val="28"/>
          <w:lang w:eastAsia="ru-RU"/>
        </w:rPr>
        <w:t xml:space="preserve">                                  </w:t>
      </w:r>
    </w:p>
    <w:p w:rsidR="00DE311D" w:rsidRPr="00CE7322" w:rsidRDefault="00DE311D" w:rsidP="00CE73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FC4995" w:rsidRPr="008B54B4">
        <w:rPr>
          <w:rFonts w:ascii="Times New Roman" w:eastAsia="Times New Roman" w:hAnsi="Times New Roman"/>
          <w:b/>
          <w:bCs/>
          <w:sz w:val="28"/>
          <w:szCs w:val="28"/>
          <w:lang w:eastAsia="ru-RU"/>
        </w:rPr>
        <w:t>Лингвистические задачи</w:t>
      </w:r>
      <w:proofErr w:type="gramStart"/>
      <w:r w:rsidR="00FC4995" w:rsidRPr="008B54B4">
        <w:rPr>
          <w:rFonts w:ascii="Times New Roman" w:eastAsia="Times New Roman" w:hAnsi="Times New Roman"/>
          <w:b/>
          <w:bCs/>
          <w:sz w:val="28"/>
          <w:szCs w:val="28"/>
          <w:lang w:eastAsia="ru-RU"/>
        </w:rPr>
        <w:t> </w:t>
      </w:r>
      <w:r w:rsidR="00FC4995" w:rsidRPr="008B54B4">
        <w:rPr>
          <w:rFonts w:ascii="Times New Roman" w:eastAsia="Times New Roman" w:hAnsi="Times New Roman"/>
          <w:sz w:val="28"/>
          <w:szCs w:val="28"/>
          <w:lang w:eastAsia="ru-RU"/>
        </w:rPr>
        <w:br/>
        <w:t xml:space="preserve"> К</w:t>
      </w:r>
      <w:proofErr w:type="gramEnd"/>
      <w:r w:rsidR="00FC4995" w:rsidRPr="008B54B4">
        <w:rPr>
          <w:rFonts w:ascii="Times New Roman" w:eastAsia="Times New Roman" w:hAnsi="Times New Roman"/>
          <w:sz w:val="28"/>
          <w:szCs w:val="28"/>
          <w:lang w:eastAsia="ru-RU"/>
        </w:rPr>
        <w:t>акую пару слов вы исключите? Почему? </w:t>
      </w:r>
      <w:r w:rsidR="00FC4995" w:rsidRPr="008B54B4">
        <w:rPr>
          <w:rFonts w:ascii="Times New Roman" w:eastAsia="Times New Roman" w:hAnsi="Times New Roman"/>
          <w:sz w:val="28"/>
          <w:szCs w:val="28"/>
          <w:lang w:eastAsia="ru-RU"/>
        </w:rPr>
        <w:br/>
      </w:r>
      <w:proofErr w:type="gramStart"/>
      <w:r w:rsidR="00FC4995" w:rsidRPr="008B54B4">
        <w:rPr>
          <w:rFonts w:ascii="Times New Roman" w:eastAsia="Times New Roman" w:hAnsi="Times New Roman"/>
          <w:sz w:val="28"/>
          <w:szCs w:val="28"/>
          <w:lang w:eastAsia="ru-RU"/>
        </w:rPr>
        <w:t>Повар – повариха, </w:t>
      </w:r>
      <w:r w:rsidR="00FC4995" w:rsidRPr="008B54B4">
        <w:rPr>
          <w:rFonts w:ascii="Times New Roman" w:eastAsia="Times New Roman" w:hAnsi="Times New Roman"/>
          <w:sz w:val="28"/>
          <w:szCs w:val="28"/>
          <w:lang w:eastAsia="ru-RU"/>
        </w:rPr>
        <w:br/>
        <w:t>ткач – ткачиха, </w:t>
      </w:r>
      <w:r w:rsidR="00FC4995" w:rsidRPr="008B54B4">
        <w:rPr>
          <w:rFonts w:ascii="Times New Roman" w:eastAsia="Times New Roman" w:hAnsi="Times New Roman"/>
          <w:sz w:val="28"/>
          <w:szCs w:val="28"/>
          <w:lang w:eastAsia="ru-RU"/>
        </w:rPr>
        <w:br/>
        <w:t>электрик – электричка </w:t>
      </w:r>
      <w:r w:rsidR="00FC4995" w:rsidRPr="008B54B4">
        <w:rPr>
          <w:rFonts w:ascii="Times New Roman" w:eastAsia="Times New Roman" w:hAnsi="Times New Roman"/>
          <w:sz w:val="28"/>
          <w:szCs w:val="28"/>
          <w:lang w:eastAsia="ru-RU"/>
        </w:rPr>
        <w:br/>
        <w:t>журналист – журналистка, </w:t>
      </w:r>
      <w:r w:rsidR="00FC4995" w:rsidRPr="008B54B4">
        <w:rPr>
          <w:rFonts w:ascii="Times New Roman" w:eastAsia="Times New Roman" w:hAnsi="Times New Roman"/>
          <w:sz w:val="28"/>
          <w:szCs w:val="28"/>
          <w:lang w:eastAsia="ru-RU"/>
        </w:rPr>
        <w:br/>
        <w:t>ученик – ученица, </w:t>
      </w:r>
      <w:r w:rsidR="00FC4995" w:rsidRPr="008B54B4">
        <w:rPr>
          <w:rFonts w:ascii="Times New Roman" w:eastAsia="Times New Roman" w:hAnsi="Times New Roman"/>
          <w:sz w:val="28"/>
          <w:szCs w:val="28"/>
          <w:lang w:eastAsia="ru-RU"/>
        </w:rPr>
        <w:br/>
        <w:t>мельник – мельница </w:t>
      </w:r>
      <w:r w:rsidR="00FC4995" w:rsidRPr="008B54B4">
        <w:rPr>
          <w:rFonts w:ascii="Times New Roman" w:eastAsia="Times New Roman" w:hAnsi="Times New Roman"/>
          <w:sz w:val="28"/>
          <w:szCs w:val="28"/>
          <w:lang w:eastAsia="ru-RU"/>
        </w:rPr>
        <w:br/>
      </w:r>
      <w:proofErr w:type="spellStart"/>
      <w:r w:rsidR="00FC4995" w:rsidRPr="008B54B4">
        <w:rPr>
          <w:rFonts w:ascii="Times New Roman" w:eastAsia="Times New Roman" w:hAnsi="Times New Roman"/>
          <w:sz w:val="28"/>
          <w:szCs w:val="28"/>
          <w:lang w:eastAsia="ru-RU"/>
        </w:rPr>
        <w:t>ростовчанка</w:t>
      </w:r>
      <w:proofErr w:type="spellEnd"/>
      <w:r w:rsidR="00FC4995" w:rsidRPr="008B54B4">
        <w:rPr>
          <w:rFonts w:ascii="Times New Roman" w:eastAsia="Times New Roman" w:hAnsi="Times New Roman"/>
          <w:sz w:val="28"/>
          <w:szCs w:val="28"/>
          <w:lang w:eastAsia="ru-RU"/>
        </w:rPr>
        <w:t xml:space="preserve"> – ростовчанин, </w:t>
      </w:r>
      <w:r w:rsidR="00FC4995" w:rsidRPr="008B54B4">
        <w:rPr>
          <w:rFonts w:ascii="Times New Roman" w:eastAsia="Times New Roman" w:hAnsi="Times New Roman"/>
          <w:sz w:val="28"/>
          <w:szCs w:val="28"/>
          <w:lang w:eastAsia="ru-RU"/>
        </w:rPr>
        <w:br/>
        <w:t>украинец – украинка, </w:t>
      </w:r>
      <w:r w:rsidR="00FC4995" w:rsidRPr="008B54B4">
        <w:rPr>
          <w:rFonts w:ascii="Times New Roman" w:eastAsia="Times New Roman" w:hAnsi="Times New Roman"/>
          <w:sz w:val="28"/>
          <w:szCs w:val="28"/>
          <w:lang w:eastAsia="ru-RU"/>
        </w:rPr>
        <w:br/>
        <w:t>машинист – машинистка </w:t>
      </w:r>
      <w:r w:rsidR="00CE7322">
        <w:rPr>
          <w:rFonts w:ascii="Times New Roman" w:eastAsia="Times New Roman" w:hAnsi="Times New Roman"/>
          <w:sz w:val="28"/>
          <w:szCs w:val="28"/>
          <w:lang w:eastAsia="ru-RU"/>
        </w:rPr>
        <w:t xml:space="preserve"> </w:t>
      </w:r>
      <w:r w:rsidR="00CE7322" w:rsidRPr="00CE7322">
        <w:rPr>
          <w:rFonts w:ascii="Times New Roman" w:eastAsia="Times New Roman" w:hAnsi="Times New Roman"/>
          <w:b/>
          <w:sz w:val="28"/>
          <w:szCs w:val="28"/>
          <w:lang w:eastAsia="ru-RU"/>
        </w:rPr>
        <w:t>(Слайд 20)</w:t>
      </w:r>
      <w:proofErr w:type="gramEnd"/>
    </w:p>
    <w:p w:rsidR="005112A7" w:rsidRDefault="00FC4995" w:rsidP="006E52E2">
      <w:pPr>
        <w:spacing w:after="0" w:line="240" w:lineRule="auto"/>
        <w:jc w:val="both"/>
        <w:rPr>
          <w:rFonts w:ascii="Times New Roman" w:eastAsia="Times New Roman" w:hAnsi="Times New Roman"/>
          <w:sz w:val="28"/>
          <w:szCs w:val="28"/>
          <w:lang w:eastAsia="ru-RU"/>
        </w:rPr>
      </w:pPr>
      <w:r w:rsidRPr="008B54B4">
        <w:rPr>
          <w:rFonts w:ascii="Times New Roman" w:eastAsia="Times New Roman" w:hAnsi="Times New Roman"/>
          <w:sz w:val="28"/>
          <w:szCs w:val="28"/>
          <w:lang w:eastAsia="ru-RU"/>
        </w:rPr>
        <w:br/>
      </w:r>
      <w:r w:rsidRPr="008B54B4">
        <w:rPr>
          <w:rFonts w:ascii="Times New Roman" w:eastAsia="Times New Roman" w:hAnsi="Times New Roman"/>
          <w:b/>
          <w:bCs/>
          <w:sz w:val="28"/>
          <w:szCs w:val="28"/>
          <w:lang w:eastAsia="ru-RU"/>
        </w:rPr>
        <w:t>Отыщите приставки</w:t>
      </w:r>
    </w:p>
    <w:p w:rsidR="00FC4995" w:rsidRPr="008B54B4" w:rsidRDefault="00FC4995" w:rsidP="006E52E2">
      <w:pPr>
        <w:spacing w:after="0" w:line="240" w:lineRule="auto"/>
        <w:jc w:val="both"/>
        <w:rPr>
          <w:rFonts w:ascii="Times New Roman" w:eastAsia="Times New Roman" w:hAnsi="Times New Roman"/>
          <w:sz w:val="28"/>
          <w:szCs w:val="28"/>
          <w:lang w:eastAsia="ru-RU"/>
        </w:rPr>
      </w:pPr>
      <w:r w:rsidRPr="008B54B4">
        <w:rPr>
          <w:rFonts w:ascii="Times New Roman" w:eastAsia="Times New Roman" w:hAnsi="Times New Roman"/>
          <w:sz w:val="28"/>
          <w:szCs w:val="28"/>
          <w:lang w:eastAsia="ru-RU"/>
        </w:rPr>
        <w:t xml:space="preserve"> Определите, какие из данных слов имеют приставку П</w:t>
      </w:r>
      <w:proofErr w:type="gramStart"/>
      <w:r w:rsidRPr="008B54B4">
        <w:rPr>
          <w:rFonts w:ascii="Times New Roman" w:eastAsia="Times New Roman" w:hAnsi="Times New Roman"/>
          <w:sz w:val="28"/>
          <w:szCs w:val="28"/>
          <w:lang w:eastAsia="ru-RU"/>
        </w:rPr>
        <w:t>О-</w:t>
      </w:r>
      <w:proofErr w:type="gramEnd"/>
      <w:r w:rsidRPr="008B54B4">
        <w:rPr>
          <w:rFonts w:ascii="Times New Roman" w:eastAsia="Times New Roman" w:hAnsi="Times New Roman"/>
          <w:sz w:val="28"/>
          <w:szCs w:val="28"/>
          <w:lang w:eastAsia="ru-RU"/>
        </w:rPr>
        <w:t>, приставку ПОД- или ПОДО- и какие вовсе не имеют приставку.</w:t>
      </w:r>
    </w:p>
    <w:p w:rsidR="00FC4995" w:rsidRPr="00CE7322" w:rsidRDefault="00FC4995" w:rsidP="006E52E2">
      <w:pPr>
        <w:spacing w:after="0" w:line="240" w:lineRule="auto"/>
        <w:jc w:val="both"/>
        <w:rPr>
          <w:rFonts w:ascii="Times New Roman" w:eastAsia="Times New Roman" w:hAnsi="Times New Roman"/>
          <w:b/>
          <w:iCs/>
          <w:sz w:val="28"/>
          <w:szCs w:val="28"/>
          <w:lang w:eastAsia="ru-RU"/>
        </w:rPr>
      </w:pPr>
      <w:r w:rsidRPr="008B54B4">
        <w:rPr>
          <w:rFonts w:ascii="Times New Roman" w:eastAsia="Times New Roman" w:hAnsi="Times New Roman"/>
          <w:sz w:val="28"/>
          <w:szCs w:val="28"/>
          <w:lang w:eastAsia="ru-RU"/>
        </w:rPr>
        <w:t>     </w:t>
      </w:r>
      <w:proofErr w:type="gramStart"/>
      <w:r w:rsidRPr="008B54B4">
        <w:rPr>
          <w:rFonts w:ascii="Times New Roman" w:eastAsia="Times New Roman" w:hAnsi="Times New Roman"/>
          <w:i/>
          <w:iCs/>
          <w:sz w:val="28"/>
          <w:szCs w:val="28"/>
          <w:lang w:eastAsia="ru-RU"/>
        </w:rPr>
        <w:t>Подосиновик, подорожник, подоконник, подосадовать, подошва, подолбить, подождать, подоить, подоходный, подозрение, пододеяльник.</w:t>
      </w:r>
      <w:proofErr w:type="gramEnd"/>
      <w:r w:rsidR="00CE7322">
        <w:rPr>
          <w:rFonts w:ascii="Times New Roman" w:eastAsia="Times New Roman" w:hAnsi="Times New Roman"/>
          <w:i/>
          <w:iCs/>
          <w:sz w:val="28"/>
          <w:szCs w:val="28"/>
          <w:lang w:eastAsia="ru-RU"/>
        </w:rPr>
        <w:t xml:space="preserve"> </w:t>
      </w:r>
      <w:r w:rsidR="00CE7322" w:rsidRPr="00CE7322">
        <w:rPr>
          <w:rFonts w:ascii="Times New Roman" w:eastAsia="Times New Roman" w:hAnsi="Times New Roman"/>
          <w:b/>
          <w:iCs/>
          <w:sz w:val="28"/>
          <w:szCs w:val="28"/>
          <w:lang w:eastAsia="ru-RU"/>
        </w:rPr>
        <w:t>(Слайд 21)</w:t>
      </w:r>
    </w:p>
    <w:p w:rsidR="008B54B4" w:rsidRPr="008B54B4" w:rsidRDefault="008B54B4" w:rsidP="006E52E2">
      <w:pPr>
        <w:spacing w:after="0" w:line="240" w:lineRule="auto"/>
        <w:jc w:val="both"/>
        <w:rPr>
          <w:rFonts w:ascii="Times New Roman" w:eastAsia="Times New Roman" w:hAnsi="Times New Roman"/>
          <w:i/>
          <w:iCs/>
          <w:sz w:val="28"/>
          <w:szCs w:val="28"/>
          <w:lang w:eastAsia="ru-RU"/>
        </w:rPr>
      </w:pPr>
    </w:p>
    <w:p w:rsidR="00FC4995" w:rsidRPr="008B54B4" w:rsidRDefault="00FC4995" w:rsidP="006E52E2">
      <w:pPr>
        <w:shd w:val="clear" w:color="auto" w:fill="FFFFFF"/>
        <w:spacing w:after="0" w:line="240" w:lineRule="auto"/>
        <w:ind w:left="720"/>
        <w:jc w:val="both"/>
        <w:rPr>
          <w:rStyle w:val="a5"/>
          <w:rFonts w:ascii="Times New Roman" w:hAnsi="Times New Roman" w:cs="Times New Roman"/>
          <w:sz w:val="28"/>
          <w:szCs w:val="28"/>
        </w:rPr>
      </w:pPr>
      <w:r w:rsidRPr="008B54B4">
        <w:rPr>
          <w:rStyle w:val="a5"/>
          <w:rFonts w:ascii="Times New Roman" w:hAnsi="Times New Roman" w:cs="Times New Roman"/>
          <w:sz w:val="28"/>
          <w:szCs w:val="28"/>
        </w:rPr>
        <w:t>Игровые задания, направленные на отработку орфографических и</w:t>
      </w:r>
      <w:r w:rsidRPr="008B54B4">
        <w:rPr>
          <w:rStyle w:val="apple-converted-space"/>
          <w:rFonts w:ascii="Times New Roman" w:hAnsi="Times New Roman" w:cs="Times New Roman"/>
          <w:sz w:val="28"/>
          <w:szCs w:val="28"/>
        </w:rPr>
        <w:t> </w:t>
      </w:r>
      <w:r w:rsidR="00CE7322">
        <w:rPr>
          <w:rStyle w:val="a5"/>
          <w:rFonts w:ascii="Times New Roman" w:hAnsi="Times New Roman" w:cs="Times New Roman"/>
          <w:sz w:val="28"/>
          <w:szCs w:val="28"/>
        </w:rPr>
        <w:t>пунктуационных норм  (Слайд 22)</w:t>
      </w:r>
    </w:p>
    <w:p w:rsidR="00FC4995" w:rsidRPr="008B54B4" w:rsidRDefault="00FC4995" w:rsidP="006E52E2">
      <w:pPr>
        <w:spacing w:after="0" w:line="240" w:lineRule="auto"/>
        <w:jc w:val="both"/>
        <w:rPr>
          <w:rFonts w:ascii="Times New Roman" w:eastAsia="Times New Roman" w:hAnsi="Times New Roman"/>
          <w:sz w:val="28"/>
          <w:szCs w:val="28"/>
          <w:lang w:eastAsia="ru-RU"/>
        </w:rPr>
      </w:pPr>
    </w:p>
    <w:p w:rsidR="00FC4995" w:rsidRPr="008B54B4" w:rsidRDefault="00FC4995" w:rsidP="006E52E2">
      <w:pPr>
        <w:pStyle w:val="a6"/>
        <w:spacing w:before="0" w:beforeAutospacing="0" w:after="0" w:afterAutospacing="0"/>
        <w:jc w:val="both"/>
        <w:rPr>
          <w:sz w:val="28"/>
          <w:szCs w:val="28"/>
        </w:rPr>
      </w:pPr>
      <w:r w:rsidRPr="008B54B4">
        <w:rPr>
          <w:rStyle w:val="a5"/>
          <w:sz w:val="28"/>
          <w:szCs w:val="28"/>
        </w:rPr>
        <w:t xml:space="preserve"> Игра «Помоги Пете </w:t>
      </w:r>
      <w:proofErr w:type="spellStart"/>
      <w:r w:rsidRPr="008B54B4">
        <w:rPr>
          <w:rStyle w:val="a5"/>
          <w:sz w:val="28"/>
          <w:szCs w:val="28"/>
        </w:rPr>
        <w:t>Ошибкину</w:t>
      </w:r>
      <w:proofErr w:type="spellEnd"/>
      <w:r w:rsidRPr="008B54B4">
        <w:rPr>
          <w:rStyle w:val="a5"/>
          <w:sz w:val="28"/>
          <w:szCs w:val="28"/>
        </w:rPr>
        <w:t>»</w:t>
      </w:r>
    </w:p>
    <w:p w:rsidR="00FC4995" w:rsidRPr="008B54B4" w:rsidRDefault="00FC4995" w:rsidP="006E52E2">
      <w:pPr>
        <w:pStyle w:val="a6"/>
        <w:spacing w:before="0" w:beforeAutospacing="0" w:after="0" w:afterAutospacing="0"/>
        <w:jc w:val="both"/>
        <w:rPr>
          <w:sz w:val="28"/>
          <w:szCs w:val="28"/>
        </w:rPr>
      </w:pPr>
      <w:r w:rsidRPr="008B54B4">
        <w:rPr>
          <w:sz w:val="28"/>
          <w:szCs w:val="28"/>
        </w:rPr>
        <w:t>Например:</w:t>
      </w:r>
    </w:p>
    <w:p w:rsidR="00FC4995" w:rsidRPr="008B54B4" w:rsidRDefault="00FC4995" w:rsidP="006E52E2">
      <w:pPr>
        <w:pStyle w:val="a6"/>
        <w:spacing w:before="0" w:beforeAutospacing="0" w:after="0" w:afterAutospacing="0"/>
        <w:jc w:val="both"/>
        <w:rPr>
          <w:sz w:val="28"/>
          <w:szCs w:val="28"/>
        </w:rPr>
      </w:pPr>
      <w:r w:rsidRPr="008B54B4">
        <w:rPr>
          <w:sz w:val="28"/>
          <w:szCs w:val="28"/>
        </w:rPr>
        <w:t>1) В слове</w:t>
      </w:r>
      <w:r w:rsidRPr="008B54B4">
        <w:rPr>
          <w:rStyle w:val="apple-converted-space"/>
          <w:sz w:val="28"/>
          <w:szCs w:val="28"/>
        </w:rPr>
        <w:t> </w:t>
      </w:r>
      <w:r w:rsidRPr="008B54B4">
        <w:rPr>
          <w:rStyle w:val="a8"/>
          <w:sz w:val="28"/>
          <w:szCs w:val="28"/>
        </w:rPr>
        <w:t>вьюга</w:t>
      </w:r>
      <w:r w:rsidRPr="008B54B4">
        <w:rPr>
          <w:rStyle w:val="apple-converted-space"/>
          <w:i/>
          <w:iCs/>
          <w:sz w:val="28"/>
          <w:szCs w:val="28"/>
        </w:rPr>
        <w:t> </w:t>
      </w:r>
      <w:r w:rsidRPr="008B54B4">
        <w:rPr>
          <w:sz w:val="28"/>
          <w:szCs w:val="28"/>
        </w:rPr>
        <w:t xml:space="preserve">Петя </w:t>
      </w:r>
      <w:proofErr w:type="spellStart"/>
      <w:r w:rsidRPr="008B54B4">
        <w:rPr>
          <w:sz w:val="28"/>
          <w:szCs w:val="28"/>
        </w:rPr>
        <w:t>Ошибкин</w:t>
      </w:r>
      <w:proofErr w:type="spellEnd"/>
      <w:r w:rsidRPr="008B54B4">
        <w:rPr>
          <w:sz w:val="28"/>
          <w:szCs w:val="28"/>
        </w:rPr>
        <w:t xml:space="preserve"> написал твердый знак, так объяснив выбор орфограммы: после приставки</w:t>
      </w:r>
      <w:r w:rsidRPr="008B54B4">
        <w:rPr>
          <w:rStyle w:val="apple-converted-space"/>
          <w:sz w:val="28"/>
          <w:szCs w:val="28"/>
        </w:rPr>
        <w:t> </w:t>
      </w:r>
      <w:proofErr w:type="gramStart"/>
      <w:r w:rsidRPr="008B54B4">
        <w:rPr>
          <w:rStyle w:val="a8"/>
          <w:sz w:val="28"/>
          <w:szCs w:val="28"/>
        </w:rPr>
        <w:t>в-</w:t>
      </w:r>
      <w:proofErr w:type="gramEnd"/>
      <w:r w:rsidRPr="008B54B4">
        <w:rPr>
          <w:rStyle w:val="apple-converted-space"/>
          <w:i/>
          <w:iCs/>
          <w:sz w:val="28"/>
          <w:szCs w:val="28"/>
        </w:rPr>
        <w:t> </w:t>
      </w:r>
      <w:r w:rsidRPr="008B54B4">
        <w:rPr>
          <w:sz w:val="28"/>
          <w:szCs w:val="28"/>
        </w:rPr>
        <w:t>перед гласной</w:t>
      </w:r>
      <w:r w:rsidRPr="008B54B4">
        <w:rPr>
          <w:rStyle w:val="apple-converted-space"/>
          <w:sz w:val="28"/>
          <w:szCs w:val="28"/>
        </w:rPr>
        <w:t> </w:t>
      </w:r>
      <w:r w:rsidRPr="008B54B4">
        <w:rPr>
          <w:rStyle w:val="a8"/>
          <w:sz w:val="28"/>
          <w:szCs w:val="28"/>
        </w:rPr>
        <w:t>ю, с</w:t>
      </w:r>
      <w:r w:rsidRPr="008B54B4">
        <w:rPr>
          <w:rStyle w:val="apple-converted-space"/>
          <w:i/>
          <w:iCs/>
          <w:sz w:val="28"/>
          <w:szCs w:val="28"/>
        </w:rPr>
        <w:t> </w:t>
      </w:r>
      <w:r w:rsidRPr="008B54B4">
        <w:rPr>
          <w:sz w:val="28"/>
          <w:szCs w:val="28"/>
        </w:rPr>
        <w:t>которой начинается корень</w:t>
      </w:r>
      <w:r w:rsidRPr="008B54B4">
        <w:rPr>
          <w:rStyle w:val="apple-converted-space"/>
          <w:sz w:val="28"/>
          <w:szCs w:val="28"/>
        </w:rPr>
        <w:t> </w:t>
      </w:r>
      <w:r w:rsidRPr="008B54B4">
        <w:rPr>
          <w:rStyle w:val="a8"/>
          <w:sz w:val="28"/>
          <w:szCs w:val="28"/>
        </w:rPr>
        <w:t>юг,</w:t>
      </w:r>
      <w:r w:rsidRPr="008B54B4">
        <w:rPr>
          <w:rStyle w:val="apple-converted-space"/>
          <w:i/>
          <w:iCs/>
          <w:sz w:val="28"/>
          <w:szCs w:val="28"/>
        </w:rPr>
        <w:t> </w:t>
      </w:r>
      <w:r w:rsidRPr="008B54B4">
        <w:rPr>
          <w:sz w:val="28"/>
          <w:szCs w:val="28"/>
        </w:rPr>
        <w:t>пишется твердый знак. Согласны ли вы с Петей?</w:t>
      </w:r>
    </w:p>
    <w:p w:rsidR="00FC4995" w:rsidRPr="008B54B4" w:rsidRDefault="00FC4995" w:rsidP="006E52E2">
      <w:pPr>
        <w:pStyle w:val="a6"/>
        <w:spacing w:before="0" w:beforeAutospacing="0" w:after="0" w:afterAutospacing="0"/>
        <w:jc w:val="both"/>
        <w:rPr>
          <w:sz w:val="28"/>
          <w:szCs w:val="28"/>
        </w:rPr>
      </w:pPr>
      <w:r w:rsidRPr="008B54B4">
        <w:rPr>
          <w:sz w:val="28"/>
          <w:szCs w:val="28"/>
        </w:rPr>
        <w:t>2) В слове</w:t>
      </w:r>
      <w:r w:rsidRPr="008B54B4">
        <w:rPr>
          <w:rStyle w:val="apple-converted-space"/>
          <w:sz w:val="28"/>
          <w:szCs w:val="28"/>
        </w:rPr>
        <w:t> </w:t>
      </w:r>
      <w:r w:rsidRPr="008B54B4">
        <w:rPr>
          <w:rStyle w:val="a8"/>
          <w:sz w:val="28"/>
          <w:szCs w:val="28"/>
        </w:rPr>
        <w:t>соленый</w:t>
      </w:r>
      <w:r w:rsidRPr="008B54B4">
        <w:rPr>
          <w:rStyle w:val="apple-converted-space"/>
          <w:i/>
          <w:iCs/>
          <w:sz w:val="28"/>
          <w:szCs w:val="28"/>
        </w:rPr>
        <w:t> </w:t>
      </w:r>
      <w:r w:rsidRPr="008B54B4">
        <w:rPr>
          <w:sz w:val="28"/>
          <w:szCs w:val="28"/>
        </w:rPr>
        <w:t>Петя написал гласную</w:t>
      </w:r>
      <w:r w:rsidRPr="008B54B4">
        <w:rPr>
          <w:rStyle w:val="apple-converted-space"/>
          <w:sz w:val="28"/>
          <w:szCs w:val="28"/>
        </w:rPr>
        <w:t> </w:t>
      </w:r>
      <w:r w:rsidRPr="008B54B4">
        <w:rPr>
          <w:rStyle w:val="a8"/>
          <w:sz w:val="28"/>
          <w:szCs w:val="28"/>
        </w:rPr>
        <w:t>а.</w:t>
      </w:r>
      <w:r w:rsidRPr="008B54B4">
        <w:rPr>
          <w:rStyle w:val="apple-converted-space"/>
          <w:i/>
          <w:iCs/>
          <w:sz w:val="28"/>
          <w:szCs w:val="28"/>
        </w:rPr>
        <w:t> </w:t>
      </w:r>
      <w:r w:rsidRPr="008B54B4">
        <w:rPr>
          <w:sz w:val="28"/>
          <w:szCs w:val="28"/>
        </w:rPr>
        <w:t xml:space="preserve">«Проверочное слово - сало», </w:t>
      </w:r>
      <w:proofErr w:type="gramStart"/>
      <w:r w:rsidRPr="008B54B4">
        <w:rPr>
          <w:sz w:val="28"/>
          <w:szCs w:val="28"/>
        </w:rPr>
        <w:t>-о</w:t>
      </w:r>
      <w:proofErr w:type="gramEnd"/>
      <w:r w:rsidRPr="008B54B4">
        <w:rPr>
          <w:sz w:val="28"/>
          <w:szCs w:val="28"/>
        </w:rPr>
        <w:t>бъяснил он. Правильно ли это?</w:t>
      </w:r>
    </w:p>
    <w:p w:rsidR="00FC4995" w:rsidRPr="008B54B4" w:rsidRDefault="00FC4995" w:rsidP="006E52E2">
      <w:pPr>
        <w:pStyle w:val="a6"/>
        <w:spacing w:before="0" w:beforeAutospacing="0" w:after="0" w:afterAutospacing="0"/>
        <w:jc w:val="both"/>
        <w:rPr>
          <w:sz w:val="28"/>
          <w:szCs w:val="28"/>
        </w:rPr>
      </w:pPr>
      <w:r w:rsidRPr="008B54B4">
        <w:rPr>
          <w:sz w:val="28"/>
          <w:szCs w:val="28"/>
        </w:rPr>
        <w:t>3)</w:t>
      </w:r>
      <w:r w:rsidRPr="008B54B4">
        <w:rPr>
          <w:rStyle w:val="apple-converted-space"/>
          <w:sz w:val="28"/>
          <w:szCs w:val="28"/>
        </w:rPr>
        <w:t> </w:t>
      </w:r>
      <w:r w:rsidRPr="008B54B4">
        <w:rPr>
          <w:rStyle w:val="a8"/>
          <w:sz w:val="28"/>
          <w:szCs w:val="28"/>
        </w:rPr>
        <w:t xml:space="preserve">Не </w:t>
      </w:r>
      <w:proofErr w:type="gramStart"/>
      <w:r w:rsidRPr="008B54B4">
        <w:rPr>
          <w:rStyle w:val="a8"/>
          <w:sz w:val="28"/>
          <w:szCs w:val="28"/>
        </w:rPr>
        <w:t>был</w:t>
      </w:r>
      <w:r w:rsidRPr="008B54B4">
        <w:rPr>
          <w:rStyle w:val="apple-converted-space"/>
          <w:i/>
          <w:iCs/>
          <w:sz w:val="28"/>
          <w:szCs w:val="28"/>
        </w:rPr>
        <w:t> </w:t>
      </w:r>
      <w:r w:rsidRPr="008B54B4">
        <w:rPr>
          <w:sz w:val="28"/>
          <w:szCs w:val="28"/>
        </w:rPr>
        <w:t xml:space="preserve">Петя </w:t>
      </w:r>
      <w:proofErr w:type="spellStart"/>
      <w:r w:rsidRPr="008B54B4">
        <w:rPr>
          <w:sz w:val="28"/>
          <w:szCs w:val="28"/>
        </w:rPr>
        <w:t>Ошибкин</w:t>
      </w:r>
      <w:proofErr w:type="spellEnd"/>
      <w:r w:rsidRPr="008B54B4">
        <w:rPr>
          <w:sz w:val="28"/>
          <w:szCs w:val="28"/>
        </w:rPr>
        <w:t xml:space="preserve"> написал</w:t>
      </w:r>
      <w:proofErr w:type="gramEnd"/>
      <w:r w:rsidRPr="008B54B4">
        <w:rPr>
          <w:sz w:val="28"/>
          <w:szCs w:val="28"/>
        </w:rPr>
        <w:t xml:space="preserve"> слитно. «Это слово, - сказал он, - можно заменить синонимом </w:t>
      </w:r>
      <w:proofErr w:type="gramStart"/>
      <w:r w:rsidRPr="008B54B4">
        <w:rPr>
          <w:sz w:val="28"/>
          <w:szCs w:val="28"/>
        </w:rPr>
        <w:t>без</w:t>
      </w:r>
      <w:proofErr w:type="gramEnd"/>
      <w:r w:rsidRPr="008B54B4">
        <w:rPr>
          <w:rStyle w:val="apple-converted-space"/>
          <w:sz w:val="28"/>
          <w:szCs w:val="28"/>
        </w:rPr>
        <w:t> </w:t>
      </w:r>
      <w:r w:rsidRPr="008B54B4">
        <w:rPr>
          <w:rStyle w:val="a8"/>
          <w:sz w:val="28"/>
          <w:szCs w:val="28"/>
        </w:rPr>
        <w:t>не - отсутствовал».</w:t>
      </w:r>
      <w:r w:rsidRPr="008B54B4">
        <w:rPr>
          <w:rStyle w:val="apple-converted-space"/>
          <w:i/>
          <w:iCs/>
          <w:sz w:val="28"/>
          <w:szCs w:val="28"/>
        </w:rPr>
        <w:t> </w:t>
      </w:r>
      <w:r w:rsidRPr="008B54B4">
        <w:rPr>
          <w:sz w:val="28"/>
          <w:szCs w:val="28"/>
        </w:rPr>
        <w:t>Почему он неправ?</w:t>
      </w:r>
    </w:p>
    <w:p w:rsidR="00FC4995" w:rsidRPr="008B54B4" w:rsidRDefault="00FC4995" w:rsidP="006E52E2">
      <w:pPr>
        <w:pStyle w:val="a6"/>
        <w:spacing w:before="0" w:beforeAutospacing="0" w:after="0" w:afterAutospacing="0"/>
        <w:jc w:val="both"/>
        <w:rPr>
          <w:sz w:val="28"/>
          <w:szCs w:val="28"/>
        </w:rPr>
      </w:pPr>
      <w:r w:rsidRPr="008B54B4">
        <w:rPr>
          <w:sz w:val="28"/>
          <w:szCs w:val="28"/>
        </w:rPr>
        <w:t>4)</w:t>
      </w:r>
      <w:r w:rsidRPr="008B54B4">
        <w:rPr>
          <w:rStyle w:val="apple-converted-space"/>
          <w:sz w:val="28"/>
          <w:szCs w:val="28"/>
        </w:rPr>
        <w:t> </w:t>
      </w:r>
      <w:r w:rsidRPr="008B54B4">
        <w:rPr>
          <w:rStyle w:val="a8"/>
          <w:sz w:val="28"/>
          <w:szCs w:val="28"/>
        </w:rPr>
        <w:t>Ненавидел к</w:t>
      </w:r>
      <w:r w:rsidRPr="008B54B4">
        <w:rPr>
          <w:rStyle w:val="apple-converted-space"/>
          <w:i/>
          <w:iCs/>
          <w:sz w:val="28"/>
          <w:szCs w:val="28"/>
        </w:rPr>
        <w:t> </w:t>
      </w:r>
      <w:r w:rsidRPr="008B54B4">
        <w:rPr>
          <w:sz w:val="28"/>
          <w:szCs w:val="28"/>
        </w:rPr>
        <w:t xml:space="preserve">тетради Пети написано раздельно. «Не с глаголами пишется раздельно», - заявил </w:t>
      </w:r>
      <w:proofErr w:type="spellStart"/>
      <w:r w:rsidRPr="008B54B4">
        <w:rPr>
          <w:sz w:val="28"/>
          <w:szCs w:val="28"/>
        </w:rPr>
        <w:t>Ошибкин</w:t>
      </w:r>
      <w:proofErr w:type="spellEnd"/>
      <w:r w:rsidRPr="008B54B4">
        <w:rPr>
          <w:sz w:val="28"/>
          <w:szCs w:val="28"/>
        </w:rPr>
        <w:t>.</w:t>
      </w:r>
    </w:p>
    <w:p w:rsidR="00FC4995" w:rsidRPr="008B54B4" w:rsidRDefault="00FC4995" w:rsidP="006E52E2">
      <w:pPr>
        <w:pStyle w:val="a6"/>
        <w:spacing w:before="0" w:beforeAutospacing="0" w:after="0" w:afterAutospacing="0"/>
        <w:jc w:val="both"/>
        <w:rPr>
          <w:sz w:val="28"/>
          <w:szCs w:val="28"/>
        </w:rPr>
      </w:pPr>
      <w:r w:rsidRPr="008B54B4">
        <w:rPr>
          <w:sz w:val="28"/>
          <w:szCs w:val="28"/>
        </w:rPr>
        <w:lastRenderedPageBreak/>
        <w:t>5)</w:t>
      </w:r>
      <w:r w:rsidRPr="008B54B4">
        <w:rPr>
          <w:rStyle w:val="apple-converted-space"/>
          <w:sz w:val="28"/>
          <w:szCs w:val="28"/>
        </w:rPr>
        <w:t> </w:t>
      </w:r>
      <w:r w:rsidRPr="008B54B4">
        <w:rPr>
          <w:rStyle w:val="a8"/>
          <w:sz w:val="28"/>
          <w:szCs w:val="28"/>
        </w:rPr>
        <w:t>Шепот</w:t>
      </w:r>
      <w:r w:rsidRPr="008B54B4">
        <w:rPr>
          <w:rStyle w:val="apple-converted-space"/>
          <w:i/>
          <w:iCs/>
          <w:sz w:val="28"/>
          <w:szCs w:val="28"/>
        </w:rPr>
        <w:t> </w:t>
      </w:r>
      <w:r w:rsidRPr="008B54B4">
        <w:rPr>
          <w:sz w:val="28"/>
          <w:szCs w:val="28"/>
        </w:rPr>
        <w:t>Петя написал с буквой о. «После шипящих под ударением пишется о», - объяснил он. Прав ли Петя?</w:t>
      </w:r>
    </w:p>
    <w:p w:rsidR="00FC4995" w:rsidRPr="008B54B4" w:rsidRDefault="00FC4995" w:rsidP="006E52E2">
      <w:pPr>
        <w:pStyle w:val="a6"/>
        <w:spacing w:before="0" w:beforeAutospacing="0" w:after="0" w:afterAutospacing="0"/>
        <w:jc w:val="both"/>
        <w:rPr>
          <w:sz w:val="28"/>
          <w:szCs w:val="28"/>
        </w:rPr>
      </w:pPr>
      <w:r w:rsidRPr="008B54B4">
        <w:rPr>
          <w:sz w:val="28"/>
          <w:szCs w:val="28"/>
        </w:rPr>
        <w:t>6)</w:t>
      </w:r>
      <w:r w:rsidRPr="008B54B4">
        <w:rPr>
          <w:rStyle w:val="apple-converted-space"/>
          <w:sz w:val="28"/>
          <w:szCs w:val="28"/>
        </w:rPr>
        <w:t> </w:t>
      </w:r>
      <w:proofErr w:type="gramStart"/>
      <w:r w:rsidRPr="008B54B4">
        <w:rPr>
          <w:rStyle w:val="a8"/>
          <w:sz w:val="28"/>
          <w:szCs w:val="28"/>
        </w:rPr>
        <w:t>Расчистил</w:t>
      </w:r>
      <w:r w:rsidRPr="008B54B4">
        <w:rPr>
          <w:rStyle w:val="apple-converted-space"/>
          <w:i/>
          <w:iCs/>
          <w:sz w:val="28"/>
          <w:szCs w:val="28"/>
        </w:rPr>
        <w:t> </w:t>
      </w:r>
      <w:r w:rsidRPr="008B54B4">
        <w:rPr>
          <w:sz w:val="28"/>
          <w:szCs w:val="28"/>
        </w:rPr>
        <w:t>Петя написал</w:t>
      </w:r>
      <w:proofErr w:type="gramEnd"/>
      <w:r w:rsidRPr="008B54B4">
        <w:rPr>
          <w:sz w:val="28"/>
          <w:szCs w:val="28"/>
        </w:rPr>
        <w:t xml:space="preserve"> с буквой</w:t>
      </w:r>
      <w:r w:rsidRPr="008B54B4">
        <w:rPr>
          <w:rStyle w:val="apple-converted-space"/>
          <w:sz w:val="28"/>
          <w:szCs w:val="28"/>
        </w:rPr>
        <w:t> </w:t>
      </w:r>
      <w:r w:rsidRPr="008B54B4">
        <w:rPr>
          <w:rStyle w:val="a8"/>
          <w:sz w:val="28"/>
          <w:szCs w:val="28"/>
        </w:rPr>
        <w:t>з.</w:t>
      </w:r>
      <w:r w:rsidRPr="008B54B4">
        <w:rPr>
          <w:rStyle w:val="apple-converted-space"/>
          <w:i/>
          <w:iCs/>
          <w:sz w:val="28"/>
          <w:szCs w:val="28"/>
        </w:rPr>
        <w:t> </w:t>
      </w:r>
      <w:r w:rsidRPr="008B54B4">
        <w:rPr>
          <w:sz w:val="28"/>
          <w:szCs w:val="28"/>
        </w:rPr>
        <w:t>Он рассуждал так: «Приставки, оканчивающиеся на согласный звук, на письме не изменяются». Прав ли он?</w:t>
      </w:r>
    </w:p>
    <w:p w:rsidR="00FC4995" w:rsidRPr="008B54B4" w:rsidRDefault="00FC4995" w:rsidP="006E52E2">
      <w:pPr>
        <w:pStyle w:val="a6"/>
        <w:spacing w:before="0" w:beforeAutospacing="0" w:after="0" w:afterAutospacing="0"/>
        <w:jc w:val="both"/>
        <w:rPr>
          <w:sz w:val="28"/>
          <w:szCs w:val="28"/>
        </w:rPr>
      </w:pPr>
      <w:r w:rsidRPr="008B54B4">
        <w:rPr>
          <w:sz w:val="28"/>
          <w:szCs w:val="28"/>
        </w:rPr>
        <w:t>7)</w:t>
      </w:r>
      <w:r w:rsidRPr="008B54B4">
        <w:rPr>
          <w:rStyle w:val="apple-converted-space"/>
          <w:sz w:val="28"/>
          <w:szCs w:val="28"/>
        </w:rPr>
        <w:t> </w:t>
      </w:r>
      <w:r w:rsidRPr="008B54B4">
        <w:rPr>
          <w:rStyle w:val="a8"/>
          <w:sz w:val="28"/>
          <w:szCs w:val="28"/>
        </w:rPr>
        <w:t>Цыган</w:t>
      </w:r>
      <w:r w:rsidRPr="008B54B4">
        <w:rPr>
          <w:rStyle w:val="apple-converted-space"/>
          <w:i/>
          <w:iCs/>
          <w:sz w:val="28"/>
          <w:szCs w:val="28"/>
        </w:rPr>
        <w:t> </w:t>
      </w:r>
      <w:r w:rsidRPr="008B54B4">
        <w:rPr>
          <w:sz w:val="28"/>
          <w:szCs w:val="28"/>
        </w:rPr>
        <w:t xml:space="preserve">Петя написал </w:t>
      </w:r>
      <w:proofErr w:type="gramStart"/>
      <w:r w:rsidRPr="008B54B4">
        <w:rPr>
          <w:sz w:val="28"/>
          <w:szCs w:val="28"/>
        </w:rPr>
        <w:t>с</w:t>
      </w:r>
      <w:proofErr w:type="gramEnd"/>
      <w:r w:rsidRPr="008B54B4">
        <w:rPr>
          <w:rStyle w:val="apple-converted-space"/>
          <w:sz w:val="28"/>
          <w:szCs w:val="28"/>
        </w:rPr>
        <w:t> </w:t>
      </w:r>
      <w:r w:rsidRPr="008B54B4">
        <w:rPr>
          <w:rStyle w:val="a8"/>
          <w:sz w:val="28"/>
          <w:szCs w:val="28"/>
        </w:rPr>
        <w:t>и.</w:t>
      </w:r>
      <w:r w:rsidRPr="008B54B4">
        <w:rPr>
          <w:rStyle w:val="apple-converted-space"/>
          <w:i/>
          <w:iCs/>
          <w:sz w:val="28"/>
          <w:szCs w:val="28"/>
        </w:rPr>
        <w:t> </w:t>
      </w:r>
      <w:r w:rsidRPr="008B54B4">
        <w:rPr>
          <w:sz w:val="28"/>
          <w:szCs w:val="28"/>
        </w:rPr>
        <w:t>«</w:t>
      </w:r>
      <w:proofErr w:type="gramStart"/>
      <w:r w:rsidRPr="008B54B4">
        <w:rPr>
          <w:sz w:val="28"/>
          <w:szCs w:val="28"/>
        </w:rPr>
        <w:t>В</w:t>
      </w:r>
      <w:proofErr w:type="gramEnd"/>
      <w:r w:rsidRPr="008B54B4">
        <w:rPr>
          <w:sz w:val="28"/>
          <w:szCs w:val="28"/>
        </w:rPr>
        <w:t xml:space="preserve"> конце слова после</w:t>
      </w:r>
      <w:r w:rsidRPr="008B54B4">
        <w:rPr>
          <w:rStyle w:val="apple-converted-space"/>
          <w:sz w:val="28"/>
          <w:szCs w:val="28"/>
        </w:rPr>
        <w:t> </w:t>
      </w:r>
      <w:r w:rsidRPr="008B54B4">
        <w:rPr>
          <w:rStyle w:val="a8"/>
          <w:sz w:val="28"/>
          <w:szCs w:val="28"/>
        </w:rPr>
        <w:t>ц</w:t>
      </w:r>
      <w:r w:rsidRPr="008B54B4">
        <w:rPr>
          <w:rStyle w:val="apple-converted-space"/>
          <w:i/>
          <w:iCs/>
          <w:sz w:val="28"/>
          <w:szCs w:val="28"/>
        </w:rPr>
        <w:t> </w:t>
      </w:r>
      <w:r w:rsidRPr="008B54B4">
        <w:rPr>
          <w:sz w:val="28"/>
          <w:szCs w:val="28"/>
        </w:rPr>
        <w:t>пишется</w:t>
      </w:r>
      <w:r w:rsidRPr="008B54B4">
        <w:rPr>
          <w:rStyle w:val="apple-converted-space"/>
          <w:sz w:val="28"/>
          <w:szCs w:val="28"/>
        </w:rPr>
        <w:t> </w:t>
      </w:r>
      <w:r w:rsidRPr="008B54B4">
        <w:rPr>
          <w:rStyle w:val="a8"/>
          <w:sz w:val="28"/>
          <w:szCs w:val="28"/>
        </w:rPr>
        <w:t>и</w:t>
      </w:r>
      <w:r w:rsidRPr="008B54B4">
        <w:rPr>
          <w:sz w:val="28"/>
          <w:szCs w:val="28"/>
        </w:rPr>
        <w:t>, я точно помню», - сказал Петя. Почему он неправ?</w:t>
      </w:r>
    </w:p>
    <w:p w:rsidR="00FC4995" w:rsidRPr="008B54B4" w:rsidRDefault="00FC4995" w:rsidP="006E52E2">
      <w:pPr>
        <w:pStyle w:val="a6"/>
        <w:spacing w:before="0" w:beforeAutospacing="0" w:after="0" w:afterAutospacing="0"/>
        <w:jc w:val="both"/>
        <w:rPr>
          <w:sz w:val="28"/>
          <w:szCs w:val="28"/>
        </w:rPr>
      </w:pPr>
      <w:r w:rsidRPr="008B54B4">
        <w:rPr>
          <w:sz w:val="28"/>
          <w:szCs w:val="28"/>
        </w:rPr>
        <w:t>8)</w:t>
      </w:r>
      <w:r w:rsidRPr="008B54B4">
        <w:rPr>
          <w:rStyle w:val="apple-converted-space"/>
          <w:sz w:val="28"/>
          <w:szCs w:val="28"/>
        </w:rPr>
        <w:t> </w:t>
      </w:r>
      <w:r w:rsidRPr="008B54B4">
        <w:rPr>
          <w:rStyle w:val="a8"/>
          <w:sz w:val="28"/>
          <w:szCs w:val="28"/>
        </w:rPr>
        <w:t>«Горечь</w:t>
      </w:r>
      <w:r w:rsidRPr="008B54B4">
        <w:rPr>
          <w:rStyle w:val="apple-converted-space"/>
          <w:i/>
          <w:iCs/>
          <w:sz w:val="28"/>
          <w:szCs w:val="28"/>
        </w:rPr>
        <w:t> </w:t>
      </w:r>
      <w:r w:rsidRPr="008B54B4">
        <w:rPr>
          <w:sz w:val="28"/>
          <w:szCs w:val="28"/>
        </w:rPr>
        <w:t xml:space="preserve">пишется без мягкого знака, так как это слово второго склонения мужского рода», - услышали ребята на уроке, когда отвечал </w:t>
      </w:r>
      <w:proofErr w:type="spellStart"/>
      <w:r w:rsidRPr="008B54B4">
        <w:rPr>
          <w:sz w:val="28"/>
          <w:szCs w:val="28"/>
        </w:rPr>
        <w:t>Ошибкин</w:t>
      </w:r>
      <w:proofErr w:type="spellEnd"/>
      <w:r w:rsidRPr="008B54B4">
        <w:rPr>
          <w:sz w:val="28"/>
          <w:szCs w:val="28"/>
        </w:rPr>
        <w:t>. Как его поправить?</w:t>
      </w:r>
    </w:p>
    <w:p w:rsidR="00FC4995" w:rsidRDefault="00FC4995" w:rsidP="006E52E2">
      <w:pPr>
        <w:pStyle w:val="a6"/>
        <w:spacing w:before="0" w:beforeAutospacing="0" w:after="0" w:afterAutospacing="0"/>
        <w:jc w:val="both"/>
        <w:rPr>
          <w:b/>
          <w:sz w:val="28"/>
          <w:szCs w:val="28"/>
        </w:rPr>
      </w:pPr>
      <w:r w:rsidRPr="008B54B4">
        <w:rPr>
          <w:sz w:val="28"/>
          <w:szCs w:val="28"/>
        </w:rPr>
        <w:t>9)</w:t>
      </w:r>
      <w:r w:rsidRPr="008B54B4">
        <w:rPr>
          <w:rStyle w:val="apple-converted-space"/>
          <w:sz w:val="28"/>
          <w:szCs w:val="28"/>
        </w:rPr>
        <w:t> </w:t>
      </w:r>
      <w:r w:rsidRPr="008B54B4">
        <w:rPr>
          <w:rStyle w:val="a8"/>
          <w:sz w:val="28"/>
          <w:szCs w:val="28"/>
        </w:rPr>
        <w:t>Вырастили</w:t>
      </w:r>
      <w:r w:rsidRPr="008B54B4">
        <w:rPr>
          <w:rStyle w:val="apple-converted-space"/>
          <w:i/>
          <w:iCs/>
          <w:sz w:val="28"/>
          <w:szCs w:val="28"/>
        </w:rPr>
        <w:t> </w:t>
      </w:r>
      <w:r w:rsidRPr="008B54B4">
        <w:rPr>
          <w:sz w:val="28"/>
          <w:szCs w:val="28"/>
        </w:rPr>
        <w:t xml:space="preserve">у </w:t>
      </w:r>
      <w:proofErr w:type="spellStart"/>
      <w:r w:rsidRPr="008B54B4">
        <w:rPr>
          <w:sz w:val="28"/>
          <w:szCs w:val="28"/>
        </w:rPr>
        <w:t>Ошибкина</w:t>
      </w:r>
      <w:proofErr w:type="spellEnd"/>
      <w:r w:rsidRPr="008B54B4">
        <w:rPr>
          <w:sz w:val="28"/>
          <w:szCs w:val="28"/>
        </w:rPr>
        <w:t xml:space="preserve"> написано с буквой</w:t>
      </w:r>
      <w:r w:rsidRPr="008B54B4">
        <w:rPr>
          <w:rStyle w:val="apple-converted-space"/>
          <w:sz w:val="28"/>
          <w:szCs w:val="28"/>
        </w:rPr>
        <w:t> </w:t>
      </w:r>
      <w:r w:rsidRPr="008B54B4">
        <w:rPr>
          <w:rStyle w:val="a8"/>
          <w:sz w:val="28"/>
          <w:szCs w:val="28"/>
        </w:rPr>
        <w:t>о</w:t>
      </w:r>
      <w:r w:rsidRPr="008B54B4">
        <w:rPr>
          <w:sz w:val="28"/>
          <w:szCs w:val="28"/>
        </w:rPr>
        <w:t>, рядом стоит проверочное слово</w:t>
      </w:r>
      <w:r w:rsidRPr="008B54B4">
        <w:rPr>
          <w:rStyle w:val="apple-converted-space"/>
          <w:sz w:val="28"/>
          <w:szCs w:val="28"/>
        </w:rPr>
        <w:t> </w:t>
      </w:r>
      <w:proofErr w:type="gramStart"/>
      <w:r w:rsidRPr="008B54B4">
        <w:rPr>
          <w:rStyle w:val="a8"/>
          <w:sz w:val="28"/>
          <w:szCs w:val="28"/>
        </w:rPr>
        <w:t>-р</w:t>
      </w:r>
      <w:proofErr w:type="gramEnd"/>
      <w:r w:rsidRPr="008B54B4">
        <w:rPr>
          <w:rStyle w:val="a8"/>
          <w:sz w:val="28"/>
          <w:szCs w:val="28"/>
        </w:rPr>
        <w:t>ослый.</w:t>
      </w:r>
      <w:r w:rsidRPr="008B54B4">
        <w:rPr>
          <w:rStyle w:val="apple-converted-space"/>
          <w:i/>
          <w:iCs/>
          <w:sz w:val="28"/>
          <w:szCs w:val="28"/>
        </w:rPr>
        <w:t> </w:t>
      </w:r>
      <w:r w:rsidRPr="008B54B4">
        <w:rPr>
          <w:sz w:val="28"/>
          <w:szCs w:val="28"/>
        </w:rPr>
        <w:t>А как надо?</w:t>
      </w:r>
      <w:r w:rsidR="00C61E4D">
        <w:rPr>
          <w:sz w:val="28"/>
          <w:szCs w:val="28"/>
        </w:rPr>
        <w:t xml:space="preserve"> </w:t>
      </w:r>
      <w:r w:rsidR="00C61E4D" w:rsidRPr="00C61E4D">
        <w:rPr>
          <w:b/>
          <w:sz w:val="28"/>
          <w:szCs w:val="28"/>
        </w:rPr>
        <w:t>(Слайд 23)</w:t>
      </w:r>
    </w:p>
    <w:p w:rsidR="00C61E4D" w:rsidRPr="00C61E4D" w:rsidRDefault="00C61E4D" w:rsidP="006E52E2">
      <w:pPr>
        <w:pStyle w:val="a6"/>
        <w:spacing w:before="0" w:beforeAutospacing="0" w:after="0" w:afterAutospacing="0"/>
        <w:jc w:val="both"/>
        <w:rPr>
          <w:b/>
          <w:sz w:val="28"/>
          <w:szCs w:val="28"/>
        </w:rPr>
      </w:pPr>
    </w:p>
    <w:p w:rsidR="00FC4995" w:rsidRPr="008B54B4" w:rsidRDefault="00FC4995" w:rsidP="00F008D9">
      <w:pPr>
        <w:shd w:val="clear" w:color="auto" w:fill="FFFFFF"/>
        <w:spacing w:after="0" w:line="240" w:lineRule="auto"/>
        <w:jc w:val="center"/>
        <w:rPr>
          <w:rFonts w:ascii="Times New Roman" w:hAnsi="Times New Roman"/>
          <w:sz w:val="28"/>
          <w:szCs w:val="28"/>
        </w:rPr>
      </w:pPr>
      <w:r w:rsidRPr="008B54B4">
        <w:rPr>
          <w:rFonts w:ascii="Times New Roman" w:hAnsi="Times New Roman"/>
          <w:b/>
          <w:bCs/>
          <w:spacing w:val="-5"/>
          <w:sz w:val="28"/>
          <w:szCs w:val="28"/>
        </w:rPr>
        <w:t>Словарный диктант</w:t>
      </w:r>
    </w:p>
    <w:p w:rsidR="00FC4995" w:rsidRDefault="00FC4995" w:rsidP="006E52E2">
      <w:pPr>
        <w:shd w:val="clear" w:color="auto" w:fill="FFFFFF"/>
        <w:spacing w:after="0" w:line="240" w:lineRule="auto"/>
        <w:ind w:right="14"/>
        <w:jc w:val="both"/>
        <w:rPr>
          <w:rFonts w:ascii="Times New Roman" w:hAnsi="Times New Roman"/>
          <w:b/>
          <w:iCs/>
          <w:spacing w:val="-16"/>
          <w:sz w:val="28"/>
          <w:szCs w:val="28"/>
        </w:rPr>
      </w:pPr>
      <w:r w:rsidRPr="008B54B4">
        <w:rPr>
          <w:rFonts w:ascii="Times New Roman" w:hAnsi="Times New Roman"/>
          <w:spacing w:val="-4"/>
          <w:sz w:val="28"/>
          <w:szCs w:val="28"/>
        </w:rPr>
        <w:t xml:space="preserve">Словарный диктант проводится в виде соревнования: кто быстрее найдет </w:t>
      </w:r>
      <w:r w:rsidRPr="008B54B4">
        <w:rPr>
          <w:rFonts w:ascii="Times New Roman" w:hAnsi="Times New Roman"/>
          <w:spacing w:val="-6"/>
          <w:sz w:val="28"/>
          <w:szCs w:val="28"/>
        </w:rPr>
        <w:t xml:space="preserve">«адрес» слова в орфографическом словаре и объяснит, как это слово </w:t>
      </w:r>
      <w:r w:rsidRPr="008B54B4">
        <w:rPr>
          <w:rFonts w:ascii="Times New Roman" w:hAnsi="Times New Roman"/>
          <w:sz w:val="28"/>
          <w:szCs w:val="28"/>
        </w:rPr>
        <w:t xml:space="preserve">написать. </w:t>
      </w:r>
      <w:proofErr w:type="gramStart"/>
      <w:r w:rsidRPr="008B54B4">
        <w:rPr>
          <w:rFonts w:ascii="Times New Roman" w:hAnsi="Times New Roman"/>
          <w:sz w:val="28"/>
          <w:szCs w:val="28"/>
        </w:rPr>
        <w:t xml:space="preserve">Такая работа обычно проводится со словами, не регулируемыми </w:t>
      </w:r>
      <w:r w:rsidRPr="008B54B4">
        <w:rPr>
          <w:rFonts w:ascii="Times New Roman" w:hAnsi="Times New Roman"/>
          <w:spacing w:val="-6"/>
          <w:sz w:val="28"/>
          <w:szCs w:val="28"/>
        </w:rPr>
        <w:t xml:space="preserve">правилами (содержащими непроверяемые гласные и согласные в корне слова, </w:t>
      </w:r>
      <w:r w:rsidRPr="008B54B4">
        <w:rPr>
          <w:rFonts w:ascii="Times New Roman" w:hAnsi="Times New Roman"/>
          <w:spacing w:val="-9"/>
          <w:sz w:val="28"/>
          <w:szCs w:val="28"/>
        </w:rPr>
        <w:t xml:space="preserve">удвоенные согласные): </w:t>
      </w:r>
      <w:r w:rsidRPr="008B54B4">
        <w:rPr>
          <w:rFonts w:ascii="Times New Roman" w:hAnsi="Times New Roman"/>
          <w:i/>
          <w:iCs/>
          <w:spacing w:val="-9"/>
          <w:sz w:val="28"/>
          <w:szCs w:val="28"/>
        </w:rPr>
        <w:t xml:space="preserve">винегрет, бинокль, обаяние, внимание, трибуна, прийти, </w:t>
      </w:r>
      <w:r w:rsidRPr="008B54B4">
        <w:rPr>
          <w:rFonts w:ascii="Times New Roman" w:hAnsi="Times New Roman"/>
          <w:i/>
          <w:iCs/>
          <w:spacing w:val="-12"/>
          <w:sz w:val="28"/>
          <w:szCs w:val="28"/>
        </w:rPr>
        <w:t xml:space="preserve">электрификация, поливитамины, кофта, одноклассники, футбол, хоккей, </w:t>
      </w:r>
      <w:r w:rsidRPr="008B54B4">
        <w:rPr>
          <w:rFonts w:ascii="Times New Roman" w:hAnsi="Times New Roman"/>
          <w:i/>
          <w:iCs/>
          <w:spacing w:val="-16"/>
          <w:sz w:val="28"/>
          <w:szCs w:val="28"/>
        </w:rPr>
        <w:t>рассчитать.</w:t>
      </w:r>
      <w:proofErr w:type="gramEnd"/>
      <w:r w:rsidR="00C61E4D">
        <w:rPr>
          <w:rFonts w:ascii="Times New Roman" w:hAnsi="Times New Roman"/>
          <w:i/>
          <w:iCs/>
          <w:spacing w:val="-16"/>
          <w:sz w:val="28"/>
          <w:szCs w:val="28"/>
        </w:rPr>
        <w:t xml:space="preserve"> </w:t>
      </w:r>
      <w:r w:rsidR="00C61E4D" w:rsidRPr="00C61E4D">
        <w:rPr>
          <w:rFonts w:ascii="Times New Roman" w:hAnsi="Times New Roman"/>
          <w:b/>
          <w:iCs/>
          <w:spacing w:val="-16"/>
          <w:sz w:val="28"/>
          <w:szCs w:val="28"/>
        </w:rPr>
        <w:t>(Слайд 24)</w:t>
      </w:r>
    </w:p>
    <w:p w:rsidR="00C61E4D" w:rsidRPr="00C61E4D" w:rsidRDefault="00C61E4D" w:rsidP="006E52E2">
      <w:pPr>
        <w:shd w:val="clear" w:color="auto" w:fill="FFFFFF"/>
        <w:spacing w:after="0" w:line="240" w:lineRule="auto"/>
        <w:ind w:right="14"/>
        <w:jc w:val="both"/>
        <w:rPr>
          <w:rFonts w:ascii="Times New Roman" w:hAnsi="Times New Roman"/>
          <w:b/>
          <w:sz w:val="28"/>
          <w:szCs w:val="28"/>
        </w:rPr>
      </w:pPr>
    </w:p>
    <w:p w:rsidR="00FC4995" w:rsidRPr="008B54B4" w:rsidRDefault="00FC4995" w:rsidP="00C61E4D">
      <w:pPr>
        <w:spacing w:after="0" w:line="240" w:lineRule="auto"/>
        <w:jc w:val="center"/>
        <w:rPr>
          <w:rFonts w:ascii="Times New Roman" w:eastAsia="Times New Roman" w:hAnsi="Times New Roman"/>
          <w:sz w:val="28"/>
          <w:szCs w:val="28"/>
          <w:lang w:eastAsia="ru-RU"/>
        </w:rPr>
      </w:pPr>
      <w:r w:rsidRPr="008B54B4">
        <w:rPr>
          <w:rFonts w:ascii="Times New Roman" w:eastAsia="Times New Roman" w:hAnsi="Times New Roman"/>
          <w:b/>
          <w:bCs/>
          <w:sz w:val="28"/>
          <w:szCs w:val="28"/>
          <w:shd w:val="clear" w:color="auto" w:fill="FFFFFF"/>
          <w:lang w:eastAsia="ru-RU"/>
        </w:rPr>
        <w:t>Игра «Неаккуратная фраза».</w:t>
      </w:r>
      <w:r w:rsidRPr="008B54B4">
        <w:rPr>
          <w:rFonts w:ascii="Times New Roman" w:eastAsia="Times New Roman" w:hAnsi="Times New Roman"/>
          <w:sz w:val="28"/>
          <w:szCs w:val="28"/>
          <w:lang w:eastAsia="ru-RU"/>
        </w:rPr>
        <w:br/>
      </w:r>
      <w:r w:rsidRPr="008B54B4">
        <w:rPr>
          <w:rFonts w:ascii="Times New Roman" w:eastAsia="Times New Roman" w:hAnsi="Times New Roman"/>
          <w:sz w:val="28"/>
          <w:szCs w:val="28"/>
          <w:lang w:eastAsia="ru-RU"/>
        </w:rPr>
        <w:br/>
      </w:r>
      <w:r w:rsidRPr="008B54B4">
        <w:rPr>
          <w:rFonts w:ascii="Times New Roman" w:eastAsia="Times New Roman" w:hAnsi="Times New Roman"/>
          <w:sz w:val="28"/>
          <w:szCs w:val="28"/>
          <w:u w:val="single"/>
          <w:shd w:val="clear" w:color="auto" w:fill="FFFFFF"/>
          <w:lang w:eastAsia="ru-RU"/>
        </w:rPr>
        <w:t>Цель:</w:t>
      </w:r>
      <w:r w:rsidRPr="008B54B4">
        <w:rPr>
          <w:rFonts w:ascii="Times New Roman" w:eastAsia="Times New Roman" w:hAnsi="Times New Roman"/>
          <w:sz w:val="28"/>
          <w:szCs w:val="28"/>
          <w:shd w:val="clear" w:color="auto" w:fill="FFFFFF"/>
          <w:lang w:eastAsia="ru-RU"/>
        </w:rPr>
        <w:t xml:space="preserve"> Определить причины смысловой неаккуратности фраз (двусмысленность, неоправданное употребление).</w:t>
      </w:r>
      <w:r w:rsidRPr="008B54B4">
        <w:rPr>
          <w:rFonts w:ascii="Times New Roman" w:eastAsia="Times New Roman" w:hAnsi="Times New Roman"/>
          <w:sz w:val="28"/>
          <w:szCs w:val="28"/>
          <w:lang w:eastAsia="ru-RU"/>
        </w:rPr>
        <w:br/>
      </w:r>
    </w:p>
    <w:p w:rsidR="00FC4995" w:rsidRPr="008B54B4" w:rsidRDefault="00FC4995" w:rsidP="006E52E2">
      <w:pPr>
        <w:numPr>
          <w:ilvl w:val="0"/>
          <w:numId w:val="10"/>
        </w:numPr>
        <w:shd w:val="clear" w:color="auto" w:fill="FFFFFF"/>
        <w:spacing w:after="0" w:line="240" w:lineRule="auto"/>
        <w:ind w:left="0" w:firstLine="0"/>
        <w:jc w:val="both"/>
        <w:rPr>
          <w:rFonts w:ascii="Times New Roman" w:eastAsia="Times New Roman" w:hAnsi="Times New Roman"/>
          <w:sz w:val="28"/>
          <w:szCs w:val="28"/>
          <w:lang w:eastAsia="ru-RU"/>
        </w:rPr>
      </w:pPr>
      <w:r w:rsidRPr="008B54B4">
        <w:rPr>
          <w:rFonts w:ascii="Times New Roman" w:eastAsia="Times New Roman" w:hAnsi="Times New Roman"/>
          <w:sz w:val="28"/>
          <w:szCs w:val="28"/>
          <w:lang w:eastAsia="ru-RU"/>
        </w:rPr>
        <w:t xml:space="preserve">Вся команда сейчас находится в интересном положении! </w:t>
      </w:r>
      <w:proofErr w:type="gramStart"/>
      <w:r w:rsidRPr="008B54B4">
        <w:rPr>
          <w:rFonts w:ascii="Times New Roman" w:eastAsia="Times New Roman" w:hAnsi="Times New Roman"/>
          <w:sz w:val="28"/>
          <w:szCs w:val="28"/>
          <w:lang w:eastAsia="ru-RU"/>
        </w:rPr>
        <w:t>(Передача «Что?</w:t>
      </w:r>
      <w:proofErr w:type="gramEnd"/>
      <w:r w:rsidRPr="008B54B4">
        <w:rPr>
          <w:rFonts w:ascii="Times New Roman" w:eastAsia="Times New Roman" w:hAnsi="Times New Roman"/>
          <w:sz w:val="28"/>
          <w:szCs w:val="28"/>
          <w:lang w:eastAsia="ru-RU"/>
        </w:rPr>
        <w:t xml:space="preserve"> Где? Когда?»</w:t>
      </w:r>
    </w:p>
    <w:p w:rsidR="00FC4995" w:rsidRPr="008B54B4" w:rsidRDefault="00FC4995" w:rsidP="006E52E2">
      <w:pPr>
        <w:numPr>
          <w:ilvl w:val="0"/>
          <w:numId w:val="10"/>
        </w:numPr>
        <w:shd w:val="clear" w:color="auto" w:fill="FFFFFF"/>
        <w:spacing w:after="0" w:line="240" w:lineRule="auto"/>
        <w:ind w:left="0" w:firstLine="0"/>
        <w:jc w:val="both"/>
        <w:rPr>
          <w:rFonts w:ascii="Times New Roman" w:eastAsia="Times New Roman" w:hAnsi="Times New Roman"/>
          <w:sz w:val="28"/>
          <w:szCs w:val="28"/>
          <w:lang w:eastAsia="ru-RU"/>
        </w:rPr>
      </w:pPr>
      <w:r w:rsidRPr="008B54B4">
        <w:rPr>
          <w:rFonts w:ascii="Times New Roman" w:eastAsia="Times New Roman" w:hAnsi="Times New Roman"/>
          <w:sz w:val="28"/>
          <w:szCs w:val="28"/>
          <w:lang w:eastAsia="ru-RU"/>
        </w:rPr>
        <w:t>На экране телевизора вы видите Гаврилова в красивой комбинации.</w:t>
      </w:r>
    </w:p>
    <w:p w:rsidR="00FC4995" w:rsidRPr="008B54B4" w:rsidRDefault="00FC4995" w:rsidP="006E52E2">
      <w:pPr>
        <w:numPr>
          <w:ilvl w:val="0"/>
          <w:numId w:val="10"/>
        </w:numPr>
        <w:shd w:val="clear" w:color="auto" w:fill="FFFFFF"/>
        <w:spacing w:after="0" w:line="240" w:lineRule="auto"/>
        <w:ind w:left="0" w:firstLine="0"/>
        <w:jc w:val="both"/>
        <w:rPr>
          <w:rFonts w:ascii="Times New Roman" w:eastAsia="Times New Roman" w:hAnsi="Times New Roman"/>
          <w:sz w:val="28"/>
          <w:szCs w:val="28"/>
          <w:lang w:eastAsia="ru-RU"/>
        </w:rPr>
      </w:pPr>
      <w:r w:rsidRPr="008B54B4">
        <w:rPr>
          <w:rFonts w:ascii="Times New Roman" w:eastAsia="Times New Roman" w:hAnsi="Times New Roman"/>
          <w:sz w:val="28"/>
          <w:szCs w:val="28"/>
          <w:lang w:eastAsia="ru-RU"/>
        </w:rPr>
        <w:t>Горем и удивлением поразила его смерть всех немцев. (А.Н.Толстой)</w:t>
      </w:r>
    </w:p>
    <w:p w:rsidR="00FC4995" w:rsidRPr="008B54B4" w:rsidRDefault="00FC4995" w:rsidP="006E52E2">
      <w:pPr>
        <w:numPr>
          <w:ilvl w:val="0"/>
          <w:numId w:val="10"/>
        </w:numPr>
        <w:shd w:val="clear" w:color="auto" w:fill="FFFFFF"/>
        <w:spacing w:after="0" w:line="240" w:lineRule="auto"/>
        <w:ind w:left="0" w:firstLine="0"/>
        <w:jc w:val="both"/>
        <w:rPr>
          <w:rFonts w:ascii="Times New Roman" w:eastAsia="Times New Roman" w:hAnsi="Times New Roman"/>
          <w:sz w:val="28"/>
          <w:szCs w:val="28"/>
          <w:lang w:eastAsia="ru-RU"/>
        </w:rPr>
      </w:pPr>
      <w:r w:rsidRPr="008B54B4">
        <w:rPr>
          <w:rFonts w:ascii="Times New Roman" w:eastAsia="Times New Roman" w:hAnsi="Times New Roman"/>
          <w:sz w:val="28"/>
          <w:szCs w:val="28"/>
          <w:lang w:eastAsia="ru-RU"/>
        </w:rPr>
        <w:t xml:space="preserve">Старый поп, одной ногой уже вступивший в гроб, двух молодых венчал перед </w:t>
      </w:r>
      <w:proofErr w:type="spellStart"/>
      <w:r w:rsidRPr="008B54B4">
        <w:rPr>
          <w:rFonts w:ascii="Times New Roman" w:eastAsia="Times New Roman" w:hAnsi="Times New Roman"/>
          <w:sz w:val="28"/>
          <w:szCs w:val="28"/>
          <w:lang w:eastAsia="ru-RU"/>
        </w:rPr>
        <w:t>налоем</w:t>
      </w:r>
      <w:proofErr w:type="spellEnd"/>
      <w:r w:rsidRPr="008B54B4">
        <w:rPr>
          <w:rFonts w:ascii="Times New Roman" w:eastAsia="Times New Roman" w:hAnsi="Times New Roman"/>
          <w:sz w:val="28"/>
          <w:szCs w:val="28"/>
          <w:lang w:eastAsia="ru-RU"/>
        </w:rPr>
        <w:t>. (А.С.Пушкин)</w:t>
      </w:r>
    </w:p>
    <w:p w:rsidR="00FC4995" w:rsidRPr="008B54B4" w:rsidRDefault="00FC4995" w:rsidP="006E52E2">
      <w:pPr>
        <w:numPr>
          <w:ilvl w:val="0"/>
          <w:numId w:val="10"/>
        </w:numPr>
        <w:shd w:val="clear" w:color="auto" w:fill="FFFFFF"/>
        <w:spacing w:after="0" w:line="240" w:lineRule="auto"/>
        <w:ind w:left="0" w:firstLine="0"/>
        <w:jc w:val="both"/>
        <w:rPr>
          <w:rFonts w:ascii="Times New Roman" w:eastAsia="Times New Roman" w:hAnsi="Times New Roman"/>
          <w:sz w:val="28"/>
          <w:szCs w:val="28"/>
          <w:lang w:eastAsia="ru-RU"/>
        </w:rPr>
      </w:pPr>
      <w:r w:rsidRPr="008B54B4">
        <w:rPr>
          <w:rFonts w:ascii="Times New Roman" w:eastAsia="Times New Roman" w:hAnsi="Times New Roman"/>
          <w:sz w:val="28"/>
          <w:szCs w:val="28"/>
          <w:lang w:eastAsia="ru-RU"/>
        </w:rPr>
        <w:t>От жениха князя Андрея получено было четвёртое письмо, из Риги. (Л.Н.Толстой)</w:t>
      </w:r>
    </w:p>
    <w:p w:rsidR="00C61E4D" w:rsidRPr="00C61E4D" w:rsidRDefault="00FC4995" w:rsidP="00C61E4D">
      <w:pPr>
        <w:numPr>
          <w:ilvl w:val="0"/>
          <w:numId w:val="10"/>
        </w:numPr>
        <w:shd w:val="clear" w:color="auto" w:fill="FFFFFF"/>
        <w:spacing w:after="0" w:line="240" w:lineRule="auto"/>
        <w:ind w:left="0" w:firstLine="0"/>
        <w:jc w:val="both"/>
        <w:rPr>
          <w:rFonts w:ascii="Times New Roman" w:eastAsia="Times New Roman" w:hAnsi="Times New Roman"/>
          <w:b/>
          <w:sz w:val="28"/>
          <w:szCs w:val="28"/>
          <w:lang w:eastAsia="ru-RU"/>
        </w:rPr>
      </w:pPr>
      <w:r w:rsidRPr="008B54B4">
        <w:rPr>
          <w:rFonts w:ascii="Times New Roman" w:eastAsia="Times New Roman" w:hAnsi="Times New Roman"/>
          <w:sz w:val="28"/>
          <w:szCs w:val="28"/>
          <w:lang w:eastAsia="ru-RU"/>
        </w:rPr>
        <w:t>Крестьяне трудом своих рук поднялись на ноги. (</w:t>
      </w:r>
      <w:proofErr w:type="spellStart"/>
      <w:r w:rsidRPr="008B54B4">
        <w:rPr>
          <w:rFonts w:ascii="Times New Roman" w:eastAsia="Times New Roman" w:hAnsi="Times New Roman"/>
          <w:sz w:val="28"/>
          <w:szCs w:val="28"/>
          <w:lang w:eastAsia="ru-RU"/>
        </w:rPr>
        <w:t>Шк</w:t>
      </w:r>
      <w:proofErr w:type="gramStart"/>
      <w:r w:rsidRPr="008B54B4">
        <w:rPr>
          <w:rFonts w:ascii="Times New Roman" w:eastAsia="Times New Roman" w:hAnsi="Times New Roman"/>
          <w:sz w:val="28"/>
          <w:szCs w:val="28"/>
          <w:lang w:eastAsia="ru-RU"/>
        </w:rPr>
        <w:t>.с</w:t>
      </w:r>
      <w:proofErr w:type="gramEnd"/>
      <w:r w:rsidRPr="008B54B4">
        <w:rPr>
          <w:rFonts w:ascii="Times New Roman" w:eastAsia="Times New Roman" w:hAnsi="Times New Roman"/>
          <w:sz w:val="28"/>
          <w:szCs w:val="28"/>
          <w:lang w:eastAsia="ru-RU"/>
        </w:rPr>
        <w:t>оч</w:t>
      </w:r>
      <w:proofErr w:type="spellEnd"/>
      <w:r w:rsidRPr="008B54B4">
        <w:rPr>
          <w:rFonts w:ascii="Times New Roman" w:eastAsia="Times New Roman" w:hAnsi="Times New Roman"/>
          <w:sz w:val="28"/>
          <w:szCs w:val="28"/>
          <w:lang w:eastAsia="ru-RU"/>
        </w:rPr>
        <w:t>-е)</w:t>
      </w:r>
      <w:r w:rsidR="00C61E4D">
        <w:rPr>
          <w:rFonts w:ascii="Times New Roman" w:eastAsia="Times New Roman" w:hAnsi="Times New Roman"/>
          <w:sz w:val="28"/>
          <w:szCs w:val="28"/>
          <w:lang w:eastAsia="ru-RU"/>
        </w:rPr>
        <w:t xml:space="preserve"> </w:t>
      </w:r>
      <w:r w:rsidR="00C61E4D" w:rsidRPr="00C61E4D">
        <w:rPr>
          <w:rFonts w:ascii="Times New Roman" w:eastAsia="Times New Roman" w:hAnsi="Times New Roman"/>
          <w:b/>
          <w:sz w:val="28"/>
          <w:szCs w:val="28"/>
          <w:lang w:eastAsia="ru-RU"/>
        </w:rPr>
        <w:t>(Слайд 25)</w:t>
      </w:r>
    </w:p>
    <w:p w:rsidR="00C61E4D" w:rsidRPr="00C61E4D" w:rsidRDefault="00C61E4D" w:rsidP="00C61E4D">
      <w:pPr>
        <w:shd w:val="clear" w:color="auto" w:fill="FFFFFF"/>
        <w:spacing w:after="0" w:line="240" w:lineRule="auto"/>
        <w:jc w:val="both"/>
        <w:rPr>
          <w:rFonts w:ascii="Times New Roman" w:eastAsia="Times New Roman" w:hAnsi="Times New Roman"/>
          <w:sz w:val="28"/>
          <w:szCs w:val="28"/>
          <w:lang w:eastAsia="ru-RU"/>
        </w:rPr>
      </w:pPr>
    </w:p>
    <w:p w:rsidR="009772F4" w:rsidRPr="00C61E4D" w:rsidRDefault="009772F4" w:rsidP="006E52E2">
      <w:pPr>
        <w:shd w:val="clear" w:color="auto" w:fill="FFFFFF"/>
        <w:spacing w:after="0" w:line="240" w:lineRule="auto"/>
        <w:jc w:val="both"/>
        <w:rPr>
          <w:rFonts w:ascii="Times New Roman" w:eastAsia="Times New Roman" w:hAnsi="Times New Roman" w:cs="Times New Roman"/>
          <w:b/>
          <w:sz w:val="28"/>
          <w:szCs w:val="28"/>
          <w:lang w:eastAsia="ru-RU"/>
        </w:rPr>
      </w:pPr>
      <w:bookmarkStart w:id="0" w:name="_GoBack"/>
      <w:r w:rsidRPr="00F008D9">
        <w:rPr>
          <w:rFonts w:ascii="Times New Roman" w:eastAsia="Times New Roman" w:hAnsi="Times New Roman" w:cs="Times New Roman"/>
          <w:b/>
          <w:sz w:val="28"/>
          <w:szCs w:val="28"/>
          <w:lang w:eastAsia="ru-RU"/>
        </w:rPr>
        <w:t>Итог:</w:t>
      </w:r>
      <w:bookmarkEnd w:id="0"/>
      <w:r w:rsidRPr="008B54B4">
        <w:rPr>
          <w:rFonts w:ascii="Times New Roman" w:eastAsia="Times New Roman" w:hAnsi="Times New Roman" w:cs="Times New Roman"/>
          <w:sz w:val="28"/>
          <w:szCs w:val="28"/>
          <w:lang w:eastAsia="ru-RU"/>
        </w:rPr>
        <w:t xml:space="preserve"> Опыт работы</w:t>
      </w:r>
      <w:r w:rsidR="00C61E4D">
        <w:rPr>
          <w:rFonts w:ascii="Times New Roman" w:eastAsia="Times New Roman" w:hAnsi="Times New Roman" w:cs="Times New Roman"/>
          <w:sz w:val="28"/>
          <w:szCs w:val="28"/>
          <w:lang w:eastAsia="ru-RU"/>
        </w:rPr>
        <w:t xml:space="preserve"> с детьми с ООП</w:t>
      </w:r>
      <w:r w:rsidRPr="008B54B4">
        <w:rPr>
          <w:rFonts w:ascii="Times New Roman" w:eastAsia="Times New Roman" w:hAnsi="Times New Roman" w:cs="Times New Roman"/>
          <w:sz w:val="28"/>
          <w:szCs w:val="28"/>
          <w:lang w:eastAsia="ru-RU"/>
        </w:rPr>
        <w:t xml:space="preserve"> дает возможность утверждать, что </w:t>
      </w:r>
      <w:r w:rsidR="00FC4995" w:rsidRPr="008B54B4">
        <w:rPr>
          <w:rFonts w:ascii="Times New Roman" w:eastAsia="Times New Roman" w:hAnsi="Times New Roman" w:cs="Times New Roman"/>
          <w:sz w:val="28"/>
          <w:szCs w:val="28"/>
          <w:lang w:eastAsia="ru-RU"/>
        </w:rPr>
        <w:t>коррекционная работа с использованием игровых технологий помогае</w:t>
      </w:r>
      <w:r w:rsidRPr="008B54B4">
        <w:rPr>
          <w:rFonts w:ascii="Times New Roman" w:eastAsia="Times New Roman" w:hAnsi="Times New Roman" w:cs="Times New Roman"/>
          <w:sz w:val="28"/>
          <w:szCs w:val="28"/>
          <w:lang w:eastAsia="ru-RU"/>
        </w:rPr>
        <w:t>т, преж</w:t>
      </w:r>
      <w:r w:rsidR="00C61E4D">
        <w:rPr>
          <w:rFonts w:ascii="Times New Roman" w:eastAsia="Times New Roman" w:hAnsi="Times New Roman" w:cs="Times New Roman"/>
          <w:sz w:val="28"/>
          <w:szCs w:val="28"/>
          <w:lang w:eastAsia="ru-RU"/>
        </w:rPr>
        <w:t xml:space="preserve">де всего, в следующем: </w:t>
      </w:r>
      <w:r w:rsidR="00C61E4D" w:rsidRPr="00C61E4D">
        <w:rPr>
          <w:rFonts w:ascii="Times New Roman" w:eastAsia="Times New Roman" w:hAnsi="Times New Roman" w:cs="Times New Roman"/>
          <w:b/>
          <w:sz w:val="28"/>
          <w:szCs w:val="28"/>
          <w:lang w:eastAsia="ru-RU"/>
        </w:rPr>
        <w:t>(Слайд 26</w:t>
      </w:r>
      <w:r w:rsidRPr="00C61E4D">
        <w:rPr>
          <w:rFonts w:ascii="Times New Roman" w:eastAsia="Times New Roman" w:hAnsi="Times New Roman" w:cs="Times New Roman"/>
          <w:b/>
          <w:sz w:val="28"/>
          <w:szCs w:val="28"/>
          <w:lang w:eastAsia="ru-RU"/>
        </w:rPr>
        <w:t>)</w:t>
      </w:r>
    </w:p>
    <w:p w:rsidR="009772F4" w:rsidRPr="008B54B4" w:rsidRDefault="009772F4" w:rsidP="006E52E2">
      <w:pPr>
        <w:shd w:val="clear" w:color="auto" w:fill="FFFFFF"/>
        <w:spacing w:after="0" w:line="240" w:lineRule="auto"/>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1.Помогают скорректировать темп, ритм учебного  процесса.</w:t>
      </w:r>
    </w:p>
    <w:p w:rsidR="009772F4" w:rsidRPr="008B54B4" w:rsidRDefault="00C61E4D" w:rsidP="006E52E2">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2.С</w:t>
      </w:r>
      <w:r w:rsidR="009772F4" w:rsidRPr="008B54B4">
        <w:rPr>
          <w:rFonts w:ascii="Times New Roman" w:eastAsia="Times New Roman" w:hAnsi="Times New Roman" w:cs="Times New Roman"/>
          <w:sz w:val="28"/>
          <w:szCs w:val="28"/>
          <w:lang w:eastAsia="ru-RU"/>
        </w:rPr>
        <w:t>пособствует развитию личностного роста ребенка.</w:t>
      </w:r>
    </w:p>
    <w:p w:rsidR="009772F4" w:rsidRPr="008B54B4" w:rsidRDefault="00C61E4D" w:rsidP="006E52E2">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FC4995" w:rsidRPr="008B54B4">
        <w:rPr>
          <w:rFonts w:ascii="Times New Roman" w:eastAsia="Times New Roman" w:hAnsi="Times New Roman" w:cs="Times New Roman"/>
          <w:sz w:val="28"/>
          <w:szCs w:val="28"/>
          <w:lang w:eastAsia="ru-RU"/>
        </w:rPr>
        <w:t>.Целенаправленная работа педагога</w:t>
      </w:r>
      <w:r w:rsidR="009772F4" w:rsidRPr="008B54B4">
        <w:rPr>
          <w:rFonts w:ascii="Times New Roman" w:eastAsia="Times New Roman" w:hAnsi="Times New Roman" w:cs="Times New Roman"/>
          <w:sz w:val="28"/>
          <w:szCs w:val="28"/>
          <w:lang w:eastAsia="ru-RU"/>
        </w:rPr>
        <w:t xml:space="preserve"> в интересах ребенка повышает уровень его обучаемости. </w:t>
      </w:r>
    </w:p>
    <w:p w:rsidR="009772F4" w:rsidRPr="008B54B4" w:rsidRDefault="00C61E4D" w:rsidP="006E52E2">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772F4" w:rsidRPr="008B54B4">
        <w:rPr>
          <w:rFonts w:ascii="Times New Roman" w:eastAsia="Times New Roman" w:hAnsi="Times New Roman" w:cs="Times New Roman"/>
          <w:sz w:val="28"/>
          <w:szCs w:val="28"/>
          <w:lang w:eastAsia="ru-RU"/>
        </w:rPr>
        <w:t>.Психологиче</w:t>
      </w:r>
      <w:r w:rsidR="00FC4995" w:rsidRPr="008B54B4">
        <w:rPr>
          <w:rFonts w:ascii="Times New Roman" w:eastAsia="Times New Roman" w:hAnsi="Times New Roman" w:cs="Times New Roman"/>
          <w:sz w:val="28"/>
          <w:szCs w:val="28"/>
          <w:lang w:eastAsia="ru-RU"/>
        </w:rPr>
        <w:t>ский комфорт, созданный педагогом</w:t>
      </w:r>
      <w:r w:rsidR="009772F4" w:rsidRPr="008B54B4">
        <w:rPr>
          <w:rFonts w:ascii="Times New Roman" w:eastAsia="Times New Roman" w:hAnsi="Times New Roman" w:cs="Times New Roman"/>
          <w:sz w:val="28"/>
          <w:szCs w:val="28"/>
          <w:lang w:eastAsia="ru-RU"/>
        </w:rPr>
        <w:t>, повышает мотивацию и стимулирует познавательную активность</w:t>
      </w:r>
    </w:p>
    <w:p w:rsidR="009772F4" w:rsidRPr="008B54B4" w:rsidRDefault="00C61E4D" w:rsidP="006E52E2">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772F4" w:rsidRPr="008B54B4">
        <w:rPr>
          <w:rFonts w:ascii="Times New Roman" w:eastAsia="Times New Roman" w:hAnsi="Times New Roman" w:cs="Times New Roman"/>
          <w:sz w:val="28"/>
          <w:szCs w:val="28"/>
          <w:lang w:eastAsia="ru-RU"/>
        </w:rPr>
        <w:t>.Удается  скомпенсировать  проблемы ребенка, довести уровень его развития до возрастной нормы.</w:t>
      </w:r>
    </w:p>
    <w:p w:rsidR="007B2CEB" w:rsidRPr="008B54B4" w:rsidRDefault="007B2CEB" w:rsidP="006E52E2">
      <w:pPr>
        <w:shd w:val="clear" w:color="auto" w:fill="FFFFFF"/>
        <w:spacing w:after="0" w:line="240" w:lineRule="auto"/>
        <w:ind w:firstLine="993"/>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Отрадно отметить, что по итогам учебного года все учащиеся, в том числе и  условно переведённые, успешно освоили  школьную программу. С ВПР по русскому языку справились все учащиеся.</w:t>
      </w:r>
      <w:r w:rsidR="00874361" w:rsidRPr="008B54B4">
        <w:rPr>
          <w:rFonts w:ascii="Times New Roman" w:eastAsia="Times New Roman" w:hAnsi="Times New Roman" w:cs="Times New Roman"/>
          <w:sz w:val="28"/>
          <w:szCs w:val="28"/>
          <w:lang w:eastAsia="ru-RU"/>
        </w:rPr>
        <w:t xml:space="preserve"> </w:t>
      </w:r>
    </w:p>
    <w:p w:rsidR="00FC4995" w:rsidRPr="008B54B4" w:rsidRDefault="00874361" w:rsidP="006E52E2">
      <w:pPr>
        <w:shd w:val="clear" w:color="auto" w:fill="FFFFFF"/>
        <w:spacing w:after="0" w:line="240" w:lineRule="auto"/>
        <w:ind w:firstLine="993"/>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lastRenderedPageBreak/>
        <w:t xml:space="preserve">Таким образом,  задача </w:t>
      </w:r>
      <w:r w:rsidR="007B2CEB" w:rsidRPr="008B54B4">
        <w:rPr>
          <w:rFonts w:ascii="Times New Roman" w:eastAsia="Times New Roman" w:hAnsi="Times New Roman" w:cs="Times New Roman"/>
          <w:sz w:val="28"/>
          <w:szCs w:val="28"/>
          <w:lang w:eastAsia="ru-RU"/>
        </w:rPr>
        <w:t xml:space="preserve"> преодоления </w:t>
      </w:r>
      <w:r w:rsidR="005112A7">
        <w:rPr>
          <w:rFonts w:ascii="Times New Roman" w:eastAsia="Times New Roman" w:hAnsi="Times New Roman" w:cs="Times New Roman"/>
          <w:sz w:val="28"/>
          <w:szCs w:val="28"/>
          <w:lang w:eastAsia="ru-RU"/>
        </w:rPr>
        <w:t xml:space="preserve"> </w:t>
      </w:r>
      <w:proofErr w:type="spellStart"/>
      <w:r w:rsidR="007B2CEB" w:rsidRPr="008B54B4">
        <w:rPr>
          <w:rFonts w:ascii="Times New Roman" w:eastAsia="Times New Roman" w:hAnsi="Times New Roman" w:cs="Times New Roman"/>
          <w:sz w:val="28"/>
          <w:szCs w:val="28"/>
          <w:lang w:eastAsia="ru-RU"/>
        </w:rPr>
        <w:t>неуспешности</w:t>
      </w:r>
      <w:proofErr w:type="spellEnd"/>
      <w:r w:rsidR="007B2CEB" w:rsidRPr="008B54B4">
        <w:rPr>
          <w:rFonts w:ascii="Times New Roman" w:eastAsia="Times New Roman" w:hAnsi="Times New Roman" w:cs="Times New Roman"/>
          <w:sz w:val="28"/>
          <w:szCs w:val="28"/>
          <w:lang w:eastAsia="ru-RU"/>
        </w:rPr>
        <w:t xml:space="preserve"> </w:t>
      </w:r>
      <w:r w:rsidRPr="008B54B4">
        <w:rPr>
          <w:rFonts w:ascii="Times New Roman" w:eastAsia="Times New Roman" w:hAnsi="Times New Roman" w:cs="Times New Roman"/>
          <w:sz w:val="28"/>
          <w:szCs w:val="28"/>
          <w:lang w:eastAsia="ru-RU"/>
        </w:rPr>
        <w:t xml:space="preserve"> </w:t>
      </w:r>
      <w:proofErr w:type="gramStart"/>
      <w:r w:rsidR="007B2CEB" w:rsidRPr="008B54B4">
        <w:rPr>
          <w:rFonts w:ascii="Times New Roman" w:eastAsia="Times New Roman" w:hAnsi="Times New Roman" w:cs="Times New Roman"/>
          <w:sz w:val="28"/>
          <w:szCs w:val="28"/>
          <w:lang w:eastAsia="ru-RU"/>
        </w:rPr>
        <w:t>обучения по</w:t>
      </w:r>
      <w:proofErr w:type="gramEnd"/>
      <w:r w:rsidR="007B2CEB" w:rsidRPr="008B54B4">
        <w:rPr>
          <w:rFonts w:ascii="Times New Roman" w:eastAsia="Times New Roman" w:hAnsi="Times New Roman" w:cs="Times New Roman"/>
          <w:sz w:val="28"/>
          <w:szCs w:val="28"/>
          <w:lang w:eastAsia="ru-RU"/>
        </w:rPr>
        <w:t xml:space="preserve"> русскому языку путём коррекционной работы с детьми</w:t>
      </w:r>
      <w:r w:rsidRPr="008B54B4">
        <w:rPr>
          <w:rFonts w:ascii="Times New Roman" w:eastAsia="Times New Roman" w:hAnsi="Times New Roman" w:cs="Times New Roman"/>
          <w:sz w:val="28"/>
          <w:szCs w:val="28"/>
          <w:lang w:eastAsia="ru-RU"/>
        </w:rPr>
        <w:t xml:space="preserve"> была успешно решена.</w:t>
      </w:r>
    </w:p>
    <w:p w:rsidR="00874361" w:rsidRPr="008B54B4" w:rsidRDefault="00874361" w:rsidP="006E52E2">
      <w:pPr>
        <w:shd w:val="clear" w:color="auto" w:fill="FFFFFF"/>
        <w:spacing w:after="0" w:line="240" w:lineRule="auto"/>
        <w:jc w:val="both"/>
        <w:rPr>
          <w:rFonts w:ascii="Times New Roman" w:eastAsia="Times New Roman" w:hAnsi="Times New Roman" w:cs="Times New Roman"/>
          <w:sz w:val="28"/>
          <w:szCs w:val="28"/>
          <w:lang w:eastAsia="ru-RU"/>
        </w:rPr>
      </w:pPr>
    </w:p>
    <w:p w:rsidR="00E547BD" w:rsidRPr="008B54B4" w:rsidRDefault="00E547BD" w:rsidP="006E52E2">
      <w:pPr>
        <w:shd w:val="clear" w:color="auto" w:fill="FFFFFF"/>
        <w:spacing w:after="0" w:line="240" w:lineRule="auto"/>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b/>
          <w:bCs/>
          <w:sz w:val="28"/>
          <w:szCs w:val="28"/>
          <w:lang w:eastAsia="ru-RU"/>
        </w:rPr>
        <w:t>СПИСОК ЛИТЕРАТУРЫ.</w:t>
      </w:r>
    </w:p>
    <w:p w:rsidR="00E547BD" w:rsidRPr="008B54B4" w:rsidRDefault="00E547BD" w:rsidP="006E52E2">
      <w:pPr>
        <w:numPr>
          <w:ilvl w:val="0"/>
          <w:numId w:val="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proofErr w:type="gramStart"/>
      <w:r w:rsidRPr="008B54B4">
        <w:rPr>
          <w:rFonts w:ascii="Times New Roman" w:eastAsia="Times New Roman" w:hAnsi="Times New Roman" w:cs="Times New Roman"/>
          <w:sz w:val="28"/>
          <w:szCs w:val="28"/>
          <w:lang w:eastAsia="ru-RU"/>
        </w:rPr>
        <w:t>Безруких</w:t>
      </w:r>
      <w:proofErr w:type="gramEnd"/>
      <w:r w:rsidRPr="008B54B4">
        <w:rPr>
          <w:rFonts w:ascii="Times New Roman" w:eastAsia="Times New Roman" w:hAnsi="Times New Roman" w:cs="Times New Roman"/>
          <w:sz w:val="28"/>
          <w:szCs w:val="28"/>
          <w:lang w:eastAsia="ru-RU"/>
        </w:rPr>
        <w:t xml:space="preserve"> М., Ефимова С."Почему учиться трудно?" М., 1995.</w:t>
      </w:r>
    </w:p>
    <w:p w:rsidR="00E547BD" w:rsidRPr="008B54B4" w:rsidRDefault="00E547BD" w:rsidP="006E52E2">
      <w:pPr>
        <w:numPr>
          <w:ilvl w:val="0"/>
          <w:numId w:val="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Волина В. В. "Весёлая грамматика" М., 1995.- с. 336</w:t>
      </w:r>
    </w:p>
    <w:p w:rsidR="00E547BD" w:rsidRPr="008B54B4" w:rsidRDefault="00E547BD" w:rsidP="006E52E2">
      <w:pPr>
        <w:numPr>
          <w:ilvl w:val="0"/>
          <w:numId w:val="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"Жизнь ребёнка и его успехи в школе" //н/</w:t>
      </w:r>
      <w:proofErr w:type="spellStart"/>
      <w:r w:rsidRPr="008B54B4">
        <w:rPr>
          <w:rFonts w:ascii="Times New Roman" w:eastAsia="Times New Roman" w:hAnsi="Times New Roman" w:cs="Times New Roman"/>
          <w:sz w:val="28"/>
          <w:szCs w:val="28"/>
          <w:lang w:eastAsia="ru-RU"/>
        </w:rPr>
        <w:t>шк</w:t>
      </w:r>
      <w:proofErr w:type="spellEnd"/>
      <w:r w:rsidRPr="008B54B4">
        <w:rPr>
          <w:rFonts w:ascii="Times New Roman" w:eastAsia="Times New Roman" w:hAnsi="Times New Roman" w:cs="Times New Roman"/>
          <w:sz w:val="28"/>
          <w:szCs w:val="28"/>
          <w:lang w:eastAsia="ru-RU"/>
        </w:rPr>
        <w:t xml:space="preserve"> 1996.№ 4.</w:t>
      </w:r>
    </w:p>
    <w:p w:rsidR="00E547BD" w:rsidRPr="008B54B4" w:rsidRDefault="00E547BD" w:rsidP="006E52E2">
      <w:pPr>
        <w:numPr>
          <w:ilvl w:val="0"/>
          <w:numId w:val="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"Орфографические ошибки и пути повышения грамотности учащихся// н/</w:t>
      </w:r>
      <w:proofErr w:type="spellStart"/>
      <w:r w:rsidRPr="008B54B4">
        <w:rPr>
          <w:rFonts w:ascii="Times New Roman" w:eastAsia="Times New Roman" w:hAnsi="Times New Roman" w:cs="Times New Roman"/>
          <w:sz w:val="28"/>
          <w:szCs w:val="28"/>
          <w:lang w:eastAsia="ru-RU"/>
        </w:rPr>
        <w:t>шк</w:t>
      </w:r>
      <w:proofErr w:type="spellEnd"/>
      <w:r w:rsidRPr="008B54B4">
        <w:rPr>
          <w:rFonts w:ascii="Times New Roman" w:eastAsia="Times New Roman" w:hAnsi="Times New Roman" w:cs="Times New Roman"/>
          <w:sz w:val="28"/>
          <w:szCs w:val="28"/>
          <w:lang w:eastAsia="ru-RU"/>
        </w:rPr>
        <w:t xml:space="preserve"> 1991 №1.</w:t>
      </w:r>
    </w:p>
    <w:p w:rsidR="00E547BD" w:rsidRPr="008B54B4" w:rsidRDefault="00E547BD" w:rsidP="006E52E2">
      <w:pPr>
        <w:numPr>
          <w:ilvl w:val="0"/>
          <w:numId w:val="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"Развитие творческой активности школьников"./Под ред. А. М. Матюшкиной. М.,1991.</w:t>
      </w:r>
    </w:p>
    <w:p w:rsidR="00E547BD" w:rsidRPr="008B54B4" w:rsidRDefault="00E547BD" w:rsidP="006E52E2">
      <w:pPr>
        <w:numPr>
          <w:ilvl w:val="0"/>
          <w:numId w:val="4"/>
        </w:numPr>
        <w:shd w:val="clear" w:color="auto" w:fill="FFFFFF"/>
        <w:spacing w:after="0" w:line="240" w:lineRule="auto"/>
        <w:ind w:left="0" w:firstLine="0"/>
        <w:jc w:val="both"/>
        <w:rPr>
          <w:rFonts w:ascii="Times New Roman" w:eastAsia="Times New Roman" w:hAnsi="Times New Roman" w:cs="Times New Roman"/>
          <w:sz w:val="28"/>
          <w:szCs w:val="28"/>
          <w:lang w:eastAsia="ru-RU"/>
        </w:rPr>
      </w:pPr>
      <w:r w:rsidRPr="008B54B4">
        <w:rPr>
          <w:rFonts w:ascii="Times New Roman" w:eastAsia="Times New Roman" w:hAnsi="Times New Roman" w:cs="Times New Roman"/>
          <w:sz w:val="28"/>
          <w:szCs w:val="28"/>
          <w:lang w:eastAsia="ru-RU"/>
        </w:rPr>
        <w:t>Бабкина Н.В.</w:t>
      </w:r>
      <w:r w:rsidRPr="008B54B4">
        <w:rPr>
          <w:rFonts w:ascii="Times New Roman" w:eastAsia="Times New Roman" w:hAnsi="Times New Roman" w:cs="Times New Roman"/>
          <w:i/>
          <w:iCs/>
          <w:sz w:val="28"/>
          <w:szCs w:val="28"/>
          <w:lang w:eastAsia="ru-RU"/>
        </w:rPr>
        <w:t> </w:t>
      </w:r>
      <w:r w:rsidRPr="008B54B4">
        <w:rPr>
          <w:rFonts w:ascii="Times New Roman" w:eastAsia="Times New Roman" w:hAnsi="Times New Roman" w:cs="Times New Roman"/>
          <w:sz w:val="28"/>
          <w:szCs w:val="28"/>
          <w:lang w:eastAsia="ru-RU"/>
        </w:rPr>
        <w:t>Развивающие игры с элементами логики. - М, 1998.</w:t>
      </w:r>
    </w:p>
    <w:p w:rsidR="000F1B6C" w:rsidRPr="008B54B4" w:rsidRDefault="000F1B6C" w:rsidP="006E52E2">
      <w:pPr>
        <w:shd w:val="clear" w:color="auto" w:fill="FFFFFF"/>
        <w:spacing w:after="0" w:line="240" w:lineRule="auto"/>
        <w:jc w:val="both"/>
        <w:rPr>
          <w:rFonts w:ascii="Times New Roman" w:eastAsia="Times New Roman" w:hAnsi="Times New Roman" w:cs="Times New Roman"/>
          <w:sz w:val="28"/>
          <w:szCs w:val="28"/>
          <w:lang w:eastAsia="ru-RU"/>
        </w:rPr>
      </w:pPr>
    </w:p>
    <w:sectPr w:rsidR="000F1B6C" w:rsidRPr="008B54B4" w:rsidSect="00CE7322">
      <w:pgSz w:w="11906" w:h="16838"/>
      <w:pgMar w:top="567" w:right="566"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5F00"/>
    <w:multiLevelType w:val="multilevel"/>
    <w:tmpl w:val="7BF2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8813E4"/>
    <w:multiLevelType w:val="multilevel"/>
    <w:tmpl w:val="6EE02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CE3B1E"/>
    <w:multiLevelType w:val="multilevel"/>
    <w:tmpl w:val="73A26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9500D3"/>
    <w:multiLevelType w:val="multilevel"/>
    <w:tmpl w:val="95B6D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4A77EE"/>
    <w:multiLevelType w:val="multilevel"/>
    <w:tmpl w:val="8E9A2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7364B71"/>
    <w:multiLevelType w:val="multilevel"/>
    <w:tmpl w:val="F9B2A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811E91"/>
    <w:multiLevelType w:val="multilevel"/>
    <w:tmpl w:val="BEA2F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269598E"/>
    <w:multiLevelType w:val="multilevel"/>
    <w:tmpl w:val="DFE84D72"/>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DB7642C"/>
    <w:multiLevelType w:val="multilevel"/>
    <w:tmpl w:val="93E8B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53272E"/>
    <w:multiLevelType w:val="multilevel"/>
    <w:tmpl w:val="8062A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9"/>
  </w:num>
  <w:num w:numId="3">
    <w:abstractNumId w:val="1"/>
  </w:num>
  <w:num w:numId="4">
    <w:abstractNumId w:val="7"/>
  </w:num>
  <w:num w:numId="5">
    <w:abstractNumId w:val="2"/>
  </w:num>
  <w:num w:numId="6">
    <w:abstractNumId w:val="8"/>
  </w:num>
  <w:num w:numId="7">
    <w:abstractNumId w:val="0"/>
  </w:num>
  <w:num w:numId="8">
    <w:abstractNumId w:val="3"/>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B4744"/>
    <w:rsid w:val="00005884"/>
    <w:rsid w:val="00012E30"/>
    <w:rsid w:val="00017765"/>
    <w:rsid w:val="00023EE4"/>
    <w:rsid w:val="00055285"/>
    <w:rsid w:val="00060A06"/>
    <w:rsid w:val="00062B3C"/>
    <w:rsid w:val="00063104"/>
    <w:rsid w:val="000650F0"/>
    <w:rsid w:val="000707F7"/>
    <w:rsid w:val="00082B61"/>
    <w:rsid w:val="0009189E"/>
    <w:rsid w:val="000A5303"/>
    <w:rsid w:val="000A7440"/>
    <w:rsid w:val="000B2880"/>
    <w:rsid w:val="000C2800"/>
    <w:rsid w:val="000C347B"/>
    <w:rsid w:val="000C5864"/>
    <w:rsid w:val="000D502E"/>
    <w:rsid w:val="000D7D40"/>
    <w:rsid w:val="000F05B7"/>
    <w:rsid w:val="000F1B6C"/>
    <w:rsid w:val="000F36A3"/>
    <w:rsid w:val="000F7D37"/>
    <w:rsid w:val="00101E5F"/>
    <w:rsid w:val="001069D2"/>
    <w:rsid w:val="00111D18"/>
    <w:rsid w:val="00111EBA"/>
    <w:rsid w:val="00134CF2"/>
    <w:rsid w:val="00134FB4"/>
    <w:rsid w:val="001355F2"/>
    <w:rsid w:val="0015457E"/>
    <w:rsid w:val="00157B8E"/>
    <w:rsid w:val="00160566"/>
    <w:rsid w:val="00161FE0"/>
    <w:rsid w:val="00163DCF"/>
    <w:rsid w:val="00172E71"/>
    <w:rsid w:val="001833DD"/>
    <w:rsid w:val="00186C08"/>
    <w:rsid w:val="00190AF3"/>
    <w:rsid w:val="0019613D"/>
    <w:rsid w:val="0019764D"/>
    <w:rsid w:val="00197A5E"/>
    <w:rsid w:val="001A27D0"/>
    <w:rsid w:val="001A42B5"/>
    <w:rsid w:val="001B1FE3"/>
    <w:rsid w:val="001C36BD"/>
    <w:rsid w:val="001C3D3A"/>
    <w:rsid w:val="001C76B4"/>
    <w:rsid w:val="001C7853"/>
    <w:rsid w:val="001D1DA4"/>
    <w:rsid w:val="001D587F"/>
    <w:rsid w:val="001D7BF1"/>
    <w:rsid w:val="001E2BFC"/>
    <w:rsid w:val="001E62D1"/>
    <w:rsid w:val="001E6FB9"/>
    <w:rsid w:val="00215419"/>
    <w:rsid w:val="0022029F"/>
    <w:rsid w:val="00226E6B"/>
    <w:rsid w:val="00233188"/>
    <w:rsid w:val="0023380C"/>
    <w:rsid w:val="002346DE"/>
    <w:rsid w:val="00263A2D"/>
    <w:rsid w:val="00271B92"/>
    <w:rsid w:val="0028362E"/>
    <w:rsid w:val="002900A1"/>
    <w:rsid w:val="00295E06"/>
    <w:rsid w:val="002A2F59"/>
    <w:rsid w:val="002A37B1"/>
    <w:rsid w:val="002A76E0"/>
    <w:rsid w:val="002B550B"/>
    <w:rsid w:val="002B62E1"/>
    <w:rsid w:val="002B7152"/>
    <w:rsid w:val="002C06C4"/>
    <w:rsid w:val="002C0F48"/>
    <w:rsid w:val="002D352D"/>
    <w:rsid w:val="002E5767"/>
    <w:rsid w:val="002F4D51"/>
    <w:rsid w:val="002F763E"/>
    <w:rsid w:val="003003D2"/>
    <w:rsid w:val="003226A5"/>
    <w:rsid w:val="003235BE"/>
    <w:rsid w:val="003242EB"/>
    <w:rsid w:val="00331D14"/>
    <w:rsid w:val="00335331"/>
    <w:rsid w:val="00336BE5"/>
    <w:rsid w:val="00343E82"/>
    <w:rsid w:val="0034707D"/>
    <w:rsid w:val="00355B49"/>
    <w:rsid w:val="00356D4E"/>
    <w:rsid w:val="0036580C"/>
    <w:rsid w:val="00370442"/>
    <w:rsid w:val="00376020"/>
    <w:rsid w:val="00380F9F"/>
    <w:rsid w:val="00384043"/>
    <w:rsid w:val="00390741"/>
    <w:rsid w:val="003A1911"/>
    <w:rsid w:val="003A35BC"/>
    <w:rsid w:val="003A5B80"/>
    <w:rsid w:val="003C1014"/>
    <w:rsid w:val="003C73CD"/>
    <w:rsid w:val="003D3431"/>
    <w:rsid w:val="003D527B"/>
    <w:rsid w:val="003D6966"/>
    <w:rsid w:val="003E3F87"/>
    <w:rsid w:val="003E5376"/>
    <w:rsid w:val="003E5B1D"/>
    <w:rsid w:val="00414D07"/>
    <w:rsid w:val="00415821"/>
    <w:rsid w:val="00417179"/>
    <w:rsid w:val="0042127B"/>
    <w:rsid w:val="00421935"/>
    <w:rsid w:val="00426ACE"/>
    <w:rsid w:val="004274BA"/>
    <w:rsid w:val="00427B55"/>
    <w:rsid w:val="00427E22"/>
    <w:rsid w:val="004312B8"/>
    <w:rsid w:val="004513EF"/>
    <w:rsid w:val="00463FFF"/>
    <w:rsid w:val="00492C82"/>
    <w:rsid w:val="004A3984"/>
    <w:rsid w:val="004A4188"/>
    <w:rsid w:val="004A661A"/>
    <w:rsid w:val="004A7823"/>
    <w:rsid w:val="004B4744"/>
    <w:rsid w:val="004B6610"/>
    <w:rsid w:val="004B6F8D"/>
    <w:rsid w:val="004C2114"/>
    <w:rsid w:val="004C31D3"/>
    <w:rsid w:val="004C56D5"/>
    <w:rsid w:val="004E0FD1"/>
    <w:rsid w:val="004E6C1C"/>
    <w:rsid w:val="004F2DF9"/>
    <w:rsid w:val="004F6733"/>
    <w:rsid w:val="005112A7"/>
    <w:rsid w:val="00521D0B"/>
    <w:rsid w:val="0052650E"/>
    <w:rsid w:val="00530465"/>
    <w:rsid w:val="00531BBA"/>
    <w:rsid w:val="00534771"/>
    <w:rsid w:val="00537CB7"/>
    <w:rsid w:val="00551DED"/>
    <w:rsid w:val="00552E7B"/>
    <w:rsid w:val="00555BC3"/>
    <w:rsid w:val="00557EF2"/>
    <w:rsid w:val="00570E9B"/>
    <w:rsid w:val="005742EC"/>
    <w:rsid w:val="00575274"/>
    <w:rsid w:val="00576388"/>
    <w:rsid w:val="00592BD9"/>
    <w:rsid w:val="00594C02"/>
    <w:rsid w:val="005A2CCC"/>
    <w:rsid w:val="005A3171"/>
    <w:rsid w:val="005A595C"/>
    <w:rsid w:val="005B5232"/>
    <w:rsid w:val="005B54BE"/>
    <w:rsid w:val="005B5DB4"/>
    <w:rsid w:val="005B609C"/>
    <w:rsid w:val="005C2115"/>
    <w:rsid w:val="005C65D9"/>
    <w:rsid w:val="005C6AFE"/>
    <w:rsid w:val="005D3E00"/>
    <w:rsid w:val="005D6C2B"/>
    <w:rsid w:val="005D7FA4"/>
    <w:rsid w:val="005E04E2"/>
    <w:rsid w:val="005E5C55"/>
    <w:rsid w:val="005E76C3"/>
    <w:rsid w:val="005F75D5"/>
    <w:rsid w:val="00607971"/>
    <w:rsid w:val="00611263"/>
    <w:rsid w:val="00611A70"/>
    <w:rsid w:val="00616A16"/>
    <w:rsid w:val="00622A0A"/>
    <w:rsid w:val="0062395E"/>
    <w:rsid w:val="00623A9E"/>
    <w:rsid w:val="00626429"/>
    <w:rsid w:val="00640918"/>
    <w:rsid w:val="006521A5"/>
    <w:rsid w:val="006666CA"/>
    <w:rsid w:val="00687DD9"/>
    <w:rsid w:val="0069234E"/>
    <w:rsid w:val="006940D9"/>
    <w:rsid w:val="006A2089"/>
    <w:rsid w:val="006A30DB"/>
    <w:rsid w:val="006A55FA"/>
    <w:rsid w:val="006A5E2F"/>
    <w:rsid w:val="006A67BD"/>
    <w:rsid w:val="006A7DD3"/>
    <w:rsid w:val="006B195D"/>
    <w:rsid w:val="006B1BC3"/>
    <w:rsid w:val="006B2D0F"/>
    <w:rsid w:val="006C5187"/>
    <w:rsid w:val="006C609D"/>
    <w:rsid w:val="006E3C3A"/>
    <w:rsid w:val="006E52E2"/>
    <w:rsid w:val="006E69FA"/>
    <w:rsid w:val="006E73FC"/>
    <w:rsid w:val="006E7523"/>
    <w:rsid w:val="006F67EC"/>
    <w:rsid w:val="00711038"/>
    <w:rsid w:val="007115FD"/>
    <w:rsid w:val="00711B92"/>
    <w:rsid w:val="00713EEB"/>
    <w:rsid w:val="007170F6"/>
    <w:rsid w:val="0072488D"/>
    <w:rsid w:val="00747C37"/>
    <w:rsid w:val="00763284"/>
    <w:rsid w:val="00777EA4"/>
    <w:rsid w:val="00787357"/>
    <w:rsid w:val="00795B6A"/>
    <w:rsid w:val="007A1012"/>
    <w:rsid w:val="007A2E27"/>
    <w:rsid w:val="007A7DD2"/>
    <w:rsid w:val="007B1083"/>
    <w:rsid w:val="007B2CEB"/>
    <w:rsid w:val="007B6DDB"/>
    <w:rsid w:val="007C00D4"/>
    <w:rsid w:val="007C0283"/>
    <w:rsid w:val="007C17D6"/>
    <w:rsid w:val="007C35BA"/>
    <w:rsid w:val="007C55AF"/>
    <w:rsid w:val="007D1B2B"/>
    <w:rsid w:val="007D55EF"/>
    <w:rsid w:val="007D7740"/>
    <w:rsid w:val="007E14F9"/>
    <w:rsid w:val="007E793C"/>
    <w:rsid w:val="007F02E5"/>
    <w:rsid w:val="00802C4B"/>
    <w:rsid w:val="00805693"/>
    <w:rsid w:val="00807EF6"/>
    <w:rsid w:val="008108FF"/>
    <w:rsid w:val="0081129F"/>
    <w:rsid w:val="008317C8"/>
    <w:rsid w:val="00841F22"/>
    <w:rsid w:val="00846A17"/>
    <w:rsid w:val="00846F56"/>
    <w:rsid w:val="008524A9"/>
    <w:rsid w:val="00863353"/>
    <w:rsid w:val="00863497"/>
    <w:rsid w:val="008653FB"/>
    <w:rsid w:val="00867C51"/>
    <w:rsid w:val="008729FF"/>
    <w:rsid w:val="008733C8"/>
    <w:rsid w:val="00874361"/>
    <w:rsid w:val="00881622"/>
    <w:rsid w:val="00886956"/>
    <w:rsid w:val="00890851"/>
    <w:rsid w:val="00892B17"/>
    <w:rsid w:val="00893FAF"/>
    <w:rsid w:val="00893FED"/>
    <w:rsid w:val="008945AA"/>
    <w:rsid w:val="008972E9"/>
    <w:rsid w:val="008976BE"/>
    <w:rsid w:val="008A11A6"/>
    <w:rsid w:val="008A43BE"/>
    <w:rsid w:val="008B54B4"/>
    <w:rsid w:val="008C133E"/>
    <w:rsid w:val="008C60D4"/>
    <w:rsid w:val="008D0891"/>
    <w:rsid w:val="008D4ED6"/>
    <w:rsid w:val="008E1C5F"/>
    <w:rsid w:val="008E391D"/>
    <w:rsid w:val="008F6937"/>
    <w:rsid w:val="00921961"/>
    <w:rsid w:val="009274BA"/>
    <w:rsid w:val="009413FD"/>
    <w:rsid w:val="009421FA"/>
    <w:rsid w:val="00944614"/>
    <w:rsid w:val="0095058D"/>
    <w:rsid w:val="009553C5"/>
    <w:rsid w:val="00955F82"/>
    <w:rsid w:val="00961DAA"/>
    <w:rsid w:val="00963F71"/>
    <w:rsid w:val="0097018E"/>
    <w:rsid w:val="009772F4"/>
    <w:rsid w:val="009776D8"/>
    <w:rsid w:val="00977FAB"/>
    <w:rsid w:val="009833B2"/>
    <w:rsid w:val="00987E0A"/>
    <w:rsid w:val="009A5A4C"/>
    <w:rsid w:val="009B2D6F"/>
    <w:rsid w:val="009C676A"/>
    <w:rsid w:val="009D379C"/>
    <w:rsid w:val="009D5D0F"/>
    <w:rsid w:val="00A013B9"/>
    <w:rsid w:val="00A149F3"/>
    <w:rsid w:val="00A14E0E"/>
    <w:rsid w:val="00A16E58"/>
    <w:rsid w:val="00A257A4"/>
    <w:rsid w:val="00A30EEE"/>
    <w:rsid w:val="00A354DB"/>
    <w:rsid w:val="00A35EFD"/>
    <w:rsid w:val="00A37990"/>
    <w:rsid w:val="00A37B62"/>
    <w:rsid w:val="00A37E5C"/>
    <w:rsid w:val="00A43B85"/>
    <w:rsid w:val="00A526E5"/>
    <w:rsid w:val="00A562D3"/>
    <w:rsid w:val="00A6240A"/>
    <w:rsid w:val="00A6338D"/>
    <w:rsid w:val="00A6595A"/>
    <w:rsid w:val="00A76D99"/>
    <w:rsid w:val="00A823F3"/>
    <w:rsid w:val="00A87D8D"/>
    <w:rsid w:val="00A87ECE"/>
    <w:rsid w:val="00AA5A40"/>
    <w:rsid w:val="00AC560A"/>
    <w:rsid w:val="00AD698A"/>
    <w:rsid w:val="00AD76A2"/>
    <w:rsid w:val="00AE296C"/>
    <w:rsid w:val="00AE44BB"/>
    <w:rsid w:val="00AE6261"/>
    <w:rsid w:val="00B10115"/>
    <w:rsid w:val="00B10677"/>
    <w:rsid w:val="00B110D4"/>
    <w:rsid w:val="00B118CE"/>
    <w:rsid w:val="00B12E4E"/>
    <w:rsid w:val="00B1364E"/>
    <w:rsid w:val="00B27A71"/>
    <w:rsid w:val="00B331E9"/>
    <w:rsid w:val="00B6082D"/>
    <w:rsid w:val="00B6350B"/>
    <w:rsid w:val="00B65F20"/>
    <w:rsid w:val="00B67A3E"/>
    <w:rsid w:val="00B70489"/>
    <w:rsid w:val="00B711CC"/>
    <w:rsid w:val="00B74F66"/>
    <w:rsid w:val="00B81F6D"/>
    <w:rsid w:val="00BA4F32"/>
    <w:rsid w:val="00BB1D40"/>
    <w:rsid w:val="00BB1FDE"/>
    <w:rsid w:val="00BB2568"/>
    <w:rsid w:val="00BC36F8"/>
    <w:rsid w:val="00BC37BF"/>
    <w:rsid w:val="00BC3A5A"/>
    <w:rsid w:val="00BC5F3C"/>
    <w:rsid w:val="00BD0E8A"/>
    <w:rsid w:val="00BD4C6E"/>
    <w:rsid w:val="00BD65E9"/>
    <w:rsid w:val="00BF3470"/>
    <w:rsid w:val="00BF496C"/>
    <w:rsid w:val="00C071E7"/>
    <w:rsid w:val="00C130DB"/>
    <w:rsid w:val="00C250A3"/>
    <w:rsid w:val="00C37898"/>
    <w:rsid w:val="00C44CDA"/>
    <w:rsid w:val="00C44D55"/>
    <w:rsid w:val="00C4635B"/>
    <w:rsid w:val="00C61E4D"/>
    <w:rsid w:val="00C655EE"/>
    <w:rsid w:val="00C67195"/>
    <w:rsid w:val="00C76A48"/>
    <w:rsid w:val="00C77510"/>
    <w:rsid w:val="00C816D8"/>
    <w:rsid w:val="00C81ABC"/>
    <w:rsid w:val="00C931CC"/>
    <w:rsid w:val="00C93502"/>
    <w:rsid w:val="00C94763"/>
    <w:rsid w:val="00C96F9F"/>
    <w:rsid w:val="00CA7FC4"/>
    <w:rsid w:val="00CC7AB7"/>
    <w:rsid w:val="00CE47C8"/>
    <w:rsid w:val="00CE7322"/>
    <w:rsid w:val="00CF5009"/>
    <w:rsid w:val="00D0396B"/>
    <w:rsid w:val="00D10BAD"/>
    <w:rsid w:val="00D11816"/>
    <w:rsid w:val="00D214C3"/>
    <w:rsid w:val="00D22B34"/>
    <w:rsid w:val="00D2765A"/>
    <w:rsid w:val="00D314FC"/>
    <w:rsid w:val="00D333DA"/>
    <w:rsid w:val="00D425C8"/>
    <w:rsid w:val="00D52C5B"/>
    <w:rsid w:val="00D62D07"/>
    <w:rsid w:val="00D65C09"/>
    <w:rsid w:val="00D70E07"/>
    <w:rsid w:val="00D72F5F"/>
    <w:rsid w:val="00D83843"/>
    <w:rsid w:val="00D90E6F"/>
    <w:rsid w:val="00D9155C"/>
    <w:rsid w:val="00D955A9"/>
    <w:rsid w:val="00D97B98"/>
    <w:rsid w:val="00DA2F02"/>
    <w:rsid w:val="00DA3EE2"/>
    <w:rsid w:val="00DA7821"/>
    <w:rsid w:val="00DC5749"/>
    <w:rsid w:val="00DC7076"/>
    <w:rsid w:val="00DD0679"/>
    <w:rsid w:val="00DD0DC1"/>
    <w:rsid w:val="00DD7004"/>
    <w:rsid w:val="00DE311D"/>
    <w:rsid w:val="00DF0C9B"/>
    <w:rsid w:val="00DF158F"/>
    <w:rsid w:val="00DF6CF8"/>
    <w:rsid w:val="00E04A59"/>
    <w:rsid w:val="00E05C45"/>
    <w:rsid w:val="00E06582"/>
    <w:rsid w:val="00E108F8"/>
    <w:rsid w:val="00E10E02"/>
    <w:rsid w:val="00E20F7A"/>
    <w:rsid w:val="00E24D2B"/>
    <w:rsid w:val="00E33084"/>
    <w:rsid w:val="00E44044"/>
    <w:rsid w:val="00E47959"/>
    <w:rsid w:val="00E547BD"/>
    <w:rsid w:val="00E5637A"/>
    <w:rsid w:val="00E6461B"/>
    <w:rsid w:val="00E65576"/>
    <w:rsid w:val="00E6690C"/>
    <w:rsid w:val="00E759B0"/>
    <w:rsid w:val="00E93F0B"/>
    <w:rsid w:val="00EA00EB"/>
    <w:rsid w:val="00EA5B81"/>
    <w:rsid w:val="00EB42C4"/>
    <w:rsid w:val="00EB6E7C"/>
    <w:rsid w:val="00EB72A1"/>
    <w:rsid w:val="00EC270C"/>
    <w:rsid w:val="00EC633C"/>
    <w:rsid w:val="00ED0924"/>
    <w:rsid w:val="00ED101C"/>
    <w:rsid w:val="00ED7255"/>
    <w:rsid w:val="00EE23BF"/>
    <w:rsid w:val="00EE4C68"/>
    <w:rsid w:val="00EF0023"/>
    <w:rsid w:val="00EF67FA"/>
    <w:rsid w:val="00EF68F3"/>
    <w:rsid w:val="00F008D9"/>
    <w:rsid w:val="00F25DE6"/>
    <w:rsid w:val="00F31EDB"/>
    <w:rsid w:val="00F3461E"/>
    <w:rsid w:val="00F35CDD"/>
    <w:rsid w:val="00F4047E"/>
    <w:rsid w:val="00F43F87"/>
    <w:rsid w:val="00F478C8"/>
    <w:rsid w:val="00F5332A"/>
    <w:rsid w:val="00F65958"/>
    <w:rsid w:val="00F71CF6"/>
    <w:rsid w:val="00F72348"/>
    <w:rsid w:val="00F87B86"/>
    <w:rsid w:val="00F91817"/>
    <w:rsid w:val="00F949FD"/>
    <w:rsid w:val="00FA46C3"/>
    <w:rsid w:val="00FA761A"/>
    <w:rsid w:val="00FB247A"/>
    <w:rsid w:val="00FB5502"/>
    <w:rsid w:val="00FC2561"/>
    <w:rsid w:val="00FC4995"/>
    <w:rsid w:val="00FE2A6C"/>
    <w:rsid w:val="00FE5B70"/>
    <w:rsid w:val="00FE5BC5"/>
    <w:rsid w:val="00FF2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4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474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4744"/>
    <w:rPr>
      <w:rFonts w:ascii="Tahoma" w:hAnsi="Tahoma" w:cs="Tahoma"/>
      <w:sz w:val="16"/>
      <w:szCs w:val="16"/>
    </w:rPr>
  </w:style>
  <w:style w:type="character" w:styleId="a5">
    <w:name w:val="Strong"/>
    <w:basedOn w:val="a0"/>
    <w:uiPriority w:val="22"/>
    <w:qFormat/>
    <w:rsid w:val="000F1B6C"/>
    <w:rPr>
      <w:b/>
      <w:bCs/>
    </w:rPr>
  </w:style>
  <w:style w:type="character" w:customStyle="1" w:styleId="apple-converted-space">
    <w:name w:val="apple-converted-space"/>
    <w:basedOn w:val="a0"/>
    <w:rsid w:val="000F1B6C"/>
  </w:style>
  <w:style w:type="paragraph" w:styleId="a6">
    <w:name w:val="Normal (Web)"/>
    <w:basedOn w:val="a"/>
    <w:uiPriority w:val="99"/>
    <w:unhideWhenUsed/>
    <w:rsid w:val="000F1B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F1B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863497"/>
    <w:pPr>
      <w:ind w:left="720"/>
      <w:contextualSpacing/>
    </w:pPr>
  </w:style>
  <w:style w:type="paragraph" w:customStyle="1" w:styleId="c1">
    <w:name w:val="c1"/>
    <w:basedOn w:val="a"/>
    <w:rsid w:val="008634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863497"/>
  </w:style>
  <w:style w:type="character" w:customStyle="1" w:styleId="c0">
    <w:name w:val="c0"/>
    <w:basedOn w:val="a0"/>
    <w:rsid w:val="00863497"/>
  </w:style>
  <w:style w:type="character" w:styleId="a8">
    <w:name w:val="Emphasis"/>
    <w:basedOn w:val="a0"/>
    <w:uiPriority w:val="20"/>
    <w:qFormat/>
    <w:rsid w:val="0086349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474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47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386489">
      <w:bodyDiv w:val="1"/>
      <w:marLeft w:val="0"/>
      <w:marRight w:val="0"/>
      <w:marTop w:val="0"/>
      <w:marBottom w:val="0"/>
      <w:divBdr>
        <w:top w:val="none" w:sz="0" w:space="0" w:color="auto"/>
        <w:left w:val="none" w:sz="0" w:space="0" w:color="auto"/>
        <w:bottom w:val="none" w:sz="0" w:space="0" w:color="auto"/>
        <w:right w:val="none" w:sz="0" w:space="0" w:color="auto"/>
      </w:divBdr>
      <w:divsChild>
        <w:div w:id="1562401088">
          <w:marLeft w:val="-225"/>
          <w:marRight w:val="-225"/>
          <w:marTop w:val="0"/>
          <w:marBottom w:val="0"/>
          <w:divBdr>
            <w:top w:val="none" w:sz="0" w:space="0" w:color="auto"/>
            <w:left w:val="none" w:sz="0" w:space="0" w:color="auto"/>
            <w:bottom w:val="none" w:sz="0" w:space="0" w:color="auto"/>
            <w:right w:val="none" w:sz="0" w:space="0" w:color="auto"/>
          </w:divBdr>
        </w:div>
        <w:div w:id="1145707984">
          <w:marLeft w:val="0"/>
          <w:marRight w:val="0"/>
          <w:marTop w:val="0"/>
          <w:marBottom w:val="0"/>
          <w:divBdr>
            <w:top w:val="none" w:sz="0" w:space="0" w:color="auto"/>
            <w:left w:val="none" w:sz="0" w:space="0" w:color="auto"/>
            <w:bottom w:val="none" w:sz="0" w:space="0" w:color="auto"/>
            <w:right w:val="none" w:sz="0" w:space="0" w:color="auto"/>
          </w:divBdr>
          <w:divsChild>
            <w:div w:id="43367639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8</Pages>
  <Words>2417</Words>
  <Characters>13780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4</cp:revision>
  <cp:lastPrinted>2019-08-26T17:31:00Z</cp:lastPrinted>
  <dcterms:created xsi:type="dcterms:W3CDTF">2019-08-25T15:04:00Z</dcterms:created>
  <dcterms:modified xsi:type="dcterms:W3CDTF">2019-08-26T17:33:00Z</dcterms:modified>
</cp:coreProperties>
</file>